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5647" w:rsidR="000E75A6" w:rsidP="00AD5647" w:rsidRDefault="000E75A6" w14:paraId="411EC0F0" w14:textId="6325D34C">
      <w:pPr>
        <w:rPr>
          <w:rFonts w:ascii="Arial" w:hAnsi="Arial" w:cs="Arial"/>
        </w:rPr>
      </w:pPr>
    </w:p>
    <w:p w:rsidRPr="00AD5647" w:rsidR="000E75A6" w:rsidP="00AD5647" w:rsidRDefault="000E75A6" w14:paraId="4F52CF9C" w14:textId="77777777">
      <w:pPr>
        <w:rPr>
          <w:rFonts w:ascii="Arial" w:hAnsi="Arial" w:cs="Arial"/>
        </w:rPr>
      </w:pPr>
    </w:p>
    <w:p w:rsidRPr="00AD5647" w:rsidR="000E75A6" w:rsidP="00AD5647" w:rsidRDefault="000E75A6" w14:paraId="376BE1D8" w14:textId="77777777">
      <w:pPr>
        <w:rPr>
          <w:rFonts w:ascii="Arial" w:hAnsi="Arial" w:cs="Arial"/>
        </w:rPr>
      </w:pPr>
    </w:p>
    <w:p w:rsidRPr="00AD5647" w:rsidR="000E75A6" w:rsidP="00AD5647" w:rsidRDefault="000E75A6" w14:paraId="373C79AB" w14:textId="77777777">
      <w:pPr>
        <w:rPr>
          <w:rFonts w:ascii="Arial" w:hAnsi="Arial" w:cs="Arial"/>
        </w:rPr>
      </w:pPr>
    </w:p>
    <w:p w:rsidRPr="00AD5647" w:rsidR="000E75A6" w:rsidP="00AD5647" w:rsidRDefault="000E75A6" w14:paraId="76344497" w14:textId="77777777">
      <w:pPr>
        <w:rPr>
          <w:rFonts w:ascii="Arial" w:hAnsi="Arial" w:cs="Arial"/>
        </w:rPr>
      </w:pPr>
    </w:p>
    <w:p w:rsidRPr="00AD5647" w:rsidR="000E75A6" w:rsidP="00AD5647" w:rsidRDefault="000E75A6" w14:paraId="63492501" w14:textId="77777777">
      <w:pPr>
        <w:rPr>
          <w:rFonts w:ascii="Arial" w:hAnsi="Arial" w:cs="Arial"/>
        </w:rPr>
      </w:pPr>
    </w:p>
    <w:p w:rsidRPr="00AD5647" w:rsidR="000E75A6" w:rsidP="00AD5647" w:rsidRDefault="000E75A6" w14:paraId="6DC5FB77" w14:textId="77777777">
      <w:pPr>
        <w:rPr>
          <w:rFonts w:ascii="Arial" w:hAnsi="Arial" w:cs="Arial"/>
        </w:rPr>
      </w:pPr>
    </w:p>
    <w:p w:rsidRPr="00AD5647" w:rsidR="000E75A6" w:rsidP="00AD5647" w:rsidRDefault="000E75A6" w14:paraId="248B37DF" w14:textId="77777777">
      <w:pPr>
        <w:rPr>
          <w:rFonts w:ascii="Arial" w:hAnsi="Arial" w:cs="Arial"/>
        </w:rPr>
      </w:pPr>
    </w:p>
    <w:p w:rsidRPr="00AD5647" w:rsidR="000E75A6" w:rsidP="00AD5647" w:rsidRDefault="000E75A6" w14:paraId="552F42BA" w14:textId="77777777">
      <w:pPr>
        <w:rPr>
          <w:rFonts w:ascii="Arial" w:hAnsi="Arial" w:cs="Arial"/>
        </w:rPr>
      </w:pPr>
    </w:p>
    <w:p w:rsidR="000E75A6" w:rsidP="001277CB" w:rsidRDefault="00162590" w14:paraId="4755DEDB" w14:textId="466E14A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E75A6">
        <w:rPr>
          <w:rFonts w:ascii="Arial" w:hAnsi="Arial" w:cs="Arial"/>
          <w:b/>
          <w:bCs/>
          <w:sz w:val="48"/>
          <w:szCs w:val="48"/>
        </w:rPr>
        <w:t xml:space="preserve">Work at Height </w:t>
      </w:r>
      <w:r w:rsidRPr="000E75A6" w:rsidR="000E75A6">
        <w:rPr>
          <w:rFonts w:ascii="Arial" w:hAnsi="Arial" w:cs="Arial"/>
          <w:b/>
          <w:bCs/>
          <w:sz w:val="48"/>
          <w:szCs w:val="48"/>
        </w:rPr>
        <w:t xml:space="preserve">Guidance </w:t>
      </w:r>
    </w:p>
    <w:p w:rsidRPr="00E71D4A" w:rsidR="00E71D4A" w:rsidP="001277CB" w:rsidRDefault="00E71D4A" w14:paraId="081C614F" w14:textId="7766D5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71D4A">
        <w:rPr>
          <w:rFonts w:ascii="Arial" w:hAnsi="Arial" w:cs="Arial"/>
          <w:b/>
          <w:bCs/>
          <w:sz w:val="32"/>
          <w:szCs w:val="32"/>
        </w:rPr>
        <w:t>February 2022</w:t>
      </w:r>
    </w:p>
    <w:p w:rsidR="000E75A6" w:rsidRDefault="000E75A6" w14:paraId="1D7846D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0E75A6" w:rsidR="001277CB" w:rsidP="001277CB" w:rsidRDefault="001277CB" w14:paraId="3C59ED66" w14:textId="315C68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75A6">
        <w:rPr>
          <w:rFonts w:ascii="Arial" w:hAnsi="Arial" w:cs="Arial"/>
          <w:b/>
          <w:bCs/>
          <w:sz w:val="32"/>
          <w:szCs w:val="32"/>
        </w:rPr>
        <w:t>Definition</w:t>
      </w:r>
      <w:r w:rsidRPr="000E75A6" w:rsidR="00900B5E">
        <w:rPr>
          <w:rFonts w:ascii="Arial" w:hAnsi="Arial" w:cs="Arial"/>
          <w:b/>
          <w:bCs/>
          <w:sz w:val="32"/>
          <w:szCs w:val="32"/>
        </w:rPr>
        <w:t xml:space="preserve"> and Introduction</w:t>
      </w:r>
    </w:p>
    <w:p w:rsidR="000E75A6" w:rsidRDefault="000E75A6" w14:paraId="15DC1D50" w14:textId="77777777">
      <w:pPr>
        <w:rPr>
          <w:rFonts w:ascii="Arial" w:hAnsi="Arial" w:cs="Arial"/>
        </w:rPr>
      </w:pPr>
    </w:p>
    <w:p w:rsidR="001277CB" w:rsidRDefault="00162590" w14:paraId="1FC1BA28" w14:textId="54C72603">
      <w:pPr>
        <w:rPr>
          <w:rFonts w:ascii="Arial" w:hAnsi="Arial" w:cs="Arial"/>
        </w:rPr>
      </w:pPr>
      <w:r w:rsidRPr="00162590">
        <w:rPr>
          <w:rFonts w:ascii="Arial" w:hAnsi="Arial" w:cs="Arial"/>
        </w:rPr>
        <w:t>Working at heights is defined as work where a fall could lead to injury</w:t>
      </w:r>
      <w:r w:rsidR="001277CB">
        <w:rPr>
          <w:rFonts w:ascii="Arial" w:hAnsi="Arial" w:cs="Arial"/>
        </w:rPr>
        <w:t xml:space="preserve"> under the Work at </w:t>
      </w:r>
      <w:r w:rsidR="001A0155">
        <w:rPr>
          <w:rFonts w:ascii="Arial" w:hAnsi="Arial" w:cs="Arial"/>
        </w:rPr>
        <w:t xml:space="preserve">Height </w:t>
      </w:r>
      <w:r w:rsidR="00BD6EEF">
        <w:rPr>
          <w:rFonts w:ascii="Arial" w:hAnsi="Arial" w:cs="Arial"/>
        </w:rPr>
        <w:t xml:space="preserve">(WAH) </w:t>
      </w:r>
      <w:r w:rsidR="001277CB">
        <w:rPr>
          <w:rFonts w:ascii="Arial" w:hAnsi="Arial" w:cs="Arial"/>
        </w:rPr>
        <w:t>Regulations 2005</w:t>
      </w:r>
      <w:r w:rsidRPr="00162590">
        <w:rPr>
          <w:rFonts w:ascii="Arial" w:hAnsi="Arial" w:cs="Arial"/>
        </w:rPr>
        <w:t xml:space="preserve">. It is not defined by the </w:t>
      </w:r>
      <w:r w:rsidR="00AD5647">
        <w:rPr>
          <w:rFonts w:ascii="Arial" w:hAnsi="Arial" w:cs="Arial"/>
        </w:rPr>
        <w:t xml:space="preserve">height at which the </w:t>
      </w:r>
      <w:r w:rsidRPr="00162590">
        <w:rPr>
          <w:rFonts w:ascii="Arial" w:hAnsi="Arial" w:cs="Arial"/>
        </w:rPr>
        <w:t>task</w:t>
      </w:r>
      <w:r w:rsidR="00AD5647">
        <w:rPr>
          <w:rFonts w:ascii="Arial" w:hAnsi="Arial" w:cs="Arial"/>
        </w:rPr>
        <w:t xml:space="preserve"> is undertaken</w:t>
      </w:r>
      <w:r w:rsidRPr="00162590">
        <w:rPr>
          <w:rFonts w:ascii="Arial" w:hAnsi="Arial" w:cs="Arial"/>
        </w:rPr>
        <w:t xml:space="preserve">. Injury could be caused by falling a short distance </w:t>
      </w:r>
      <w:proofErr w:type="gramStart"/>
      <w:r w:rsidRPr="00162590">
        <w:rPr>
          <w:rFonts w:ascii="Arial" w:hAnsi="Arial" w:cs="Arial"/>
        </w:rPr>
        <w:t>e.g.</w:t>
      </w:r>
      <w:proofErr w:type="gramEnd"/>
      <w:r w:rsidRPr="00162590">
        <w:rPr>
          <w:rFonts w:ascii="Arial" w:hAnsi="Arial" w:cs="Arial"/>
        </w:rPr>
        <w:t xml:space="preserve"> from a 4</w:t>
      </w:r>
      <w:r w:rsidR="00236ED3">
        <w:rPr>
          <w:rFonts w:ascii="Arial" w:hAnsi="Arial" w:cs="Arial"/>
        </w:rPr>
        <w:t>-</w:t>
      </w:r>
      <w:r w:rsidRPr="00162590">
        <w:rPr>
          <w:rFonts w:ascii="Arial" w:hAnsi="Arial" w:cs="Arial"/>
        </w:rPr>
        <w:t>step kick stool or the more obvious long ladder or from cherry pickers or scaffolding</w:t>
      </w:r>
      <w:r>
        <w:rPr>
          <w:rFonts w:ascii="Arial" w:hAnsi="Arial" w:cs="Arial"/>
        </w:rPr>
        <w:t>.</w:t>
      </w:r>
      <w:r w:rsidR="001277CB">
        <w:rPr>
          <w:rFonts w:ascii="Arial" w:hAnsi="Arial" w:cs="Arial"/>
        </w:rPr>
        <w:t xml:space="preserve"> </w:t>
      </w:r>
      <w:r w:rsidR="00900B5E">
        <w:rPr>
          <w:rFonts w:ascii="Arial" w:hAnsi="Arial" w:cs="Arial"/>
        </w:rPr>
        <w:t xml:space="preserve">The government has produced guidance on </w:t>
      </w:r>
      <w:r w:rsidRPr="005B439F" w:rsidR="00900B5E">
        <w:rPr>
          <w:rFonts w:ascii="Arial" w:hAnsi="Arial" w:cs="Arial"/>
        </w:rPr>
        <w:t>Working at Height</w:t>
      </w:r>
      <w:r w:rsidR="009F72FC">
        <w:rPr>
          <w:rFonts w:ascii="Arial" w:hAnsi="Arial" w:cs="Arial"/>
        </w:rPr>
        <w:t xml:space="preserve"> and using </w:t>
      </w:r>
      <w:r w:rsidRPr="005B439F" w:rsidR="009F72FC">
        <w:rPr>
          <w:rFonts w:ascii="Arial" w:hAnsi="Arial" w:cs="Arial"/>
        </w:rPr>
        <w:t>ladders and stepladders safely</w:t>
      </w:r>
      <w:r w:rsidR="009F72FC">
        <w:rPr>
          <w:rFonts w:ascii="Arial" w:hAnsi="Arial" w:cs="Arial"/>
        </w:rPr>
        <w:t>.</w:t>
      </w:r>
    </w:p>
    <w:p w:rsidR="00F71510" w:rsidRDefault="00900B5E" w14:paraId="3F1774CF" w14:textId="469A1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the regulations the employer </w:t>
      </w:r>
      <w:r w:rsidR="00F71510">
        <w:rPr>
          <w:rFonts w:ascii="Arial" w:hAnsi="Arial" w:cs="Arial"/>
        </w:rPr>
        <w:t xml:space="preserve">has a duty to protect the staff and ensure that all equipment used is fit for purpose and suitable for the task </w:t>
      </w:r>
      <w:proofErr w:type="gramStart"/>
      <w:r w:rsidR="00F71510">
        <w:rPr>
          <w:rFonts w:ascii="Arial" w:hAnsi="Arial" w:cs="Arial"/>
        </w:rPr>
        <w:t>e.g.</w:t>
      </w:r>
      <w:proofErr w:type="gramEnd"/>
      <w:r w:rsidR="00F71510">
        <w:rPr>
          <w:rFonts w:ascii="Arial" w:hAnsi="Arial" w:cs="Arial"/>
        </w:rPr>
        <w:t xml:space="preserve"> provide ladders that are intact and able to support the load. </w:t>
      </w:r>
    </w:p>
    <w:p w:rsidR="004103C4" w:rsidP="004103C4" w:rsidRDefault="00F71510" w14:paraId="6A35F4A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Employees have a duty to use the correct equipment in a safe manner and not to put themselves or others at risk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not using ladders that have broken or twisted rungs. </w:t>
      </w:r>
      <w:r w:rsidR="00BD6EEF">
        <w:rPr>
          <w:rFonts w:ascii="Arial" w:hAnsi="Arial" w:cs="Arial"/>
        </w:rPr>
        <w:t>They should also use tower s</w:t>
      </w:r>
      <w:r w:rsidR="0057024F">
        <w:rPr>
          <w:rFonts w:ascii="Arial" w:hAnsi="Arial" w:cs="Arial"/>
        </w:rPr>
        <w:t>caffolds</w:t>
      </w:r>
      <w:r w:rsidR="00BD6EEF">
        <w:rPr>
          <w:rFonts w:ascii="Arial" w:hAnsi="Arial" w:cs="Arial"/>
        </w:rPr>
        <w:t xml:space="preserve"> if the work is likely to take more than a few minutes and people would not be able to maintain three points of contact with the ladder.</w:t>
      </w:r>
    </w:p>
    <w:p w:rsidR="004103C4" w:rsidP="004103C4" w:rsidRDefault="0057024F" w14:paraId="102A59AC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some </w:t>
      </w:r>
      <w:proofErr w:type="gramStart"/>
      <w:r>
        <w:rPr>
          <w:rFonts w:ascii="Arial" w:hAnsi="Arial" w:cs="Arial"/>
        </w:rPr>
        <w:t>cases</w:t>
      </w:r>
      <w:proofErr w:type="gramEnd"/>
      <w:r>
        <w:rPr>
          <w:rFonts w:ascii="Arial" w:hAnsi="Arial" w:cs="Arial"/>
        </w:rPr>
        <w:t xml:space="preserve"> such as changing a light which requires both hands, </w:t>
      </w:r>
      <w:hyperlink w:history="1" r:id="rId8">
        <w:r w:rsidRPr="004103C4">
          <w:rPr>
            <w:rStyle w:val="Hyperlink"/>
            <w:rFonts w:ascii="Arial" w:hAnsi="Arial" w:cs="Arial"/>
          </w:rPr>
          <w:t>the body can be a point of contact when leaning against a ladder</w:t>
        </w:r>
      </w:hyperlink>
      <w:r>
        <w:rPr>
          <w:rFonts w:ascii="Arial" w:hAnsi="Arial" w:cs="Arial"/>
        </w:rPr>
        <w:t>. This should only be for a brief period.</w:t>
      </w:r>
      <w:r w:rsidRPr="004103C4" w:rsidR="004103C4">
        <w:rPr>
          <w:rFonts w:ascii="Arial" w:hAnsi="Arial" w:cs="Arial"/>
        </w:rPr>
        <w:t xml:space="preserve"> </w:t>
      </w:r>
    </w:p>
    <w:p w:rsidR="004103C4" w:rsidP="004103C4" w:rsidRDefault="004103C4" w14:paraId="6EE7FC49" w14:textId="4245F0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w:history="1" r:id="rId9">
        <w:r w:rsidRPr="0057024F">
          <w:rPr>
            <w:rStyle w:val="Hyperlink"/>
            <w:rFonts w:ascii="Arial" w:hAnsi="Arial" w:cs="Arial"/>
          </w:rPr>
          <w:t>HSE</w:t>
        </w:r>
      </w:hyperlink>
      <w:r>
        <w:rPr>
          <w:rFonts w:ascii="Arial" w:hAnsi="Arial" w:cs="Arial"/>
        </w:rPr>
        <w:t xml:space="preserve"> defines short duration work as </w:t>
      </w:r>
      <w:r w:rsidRPr="0057024F">
        <w:rPr>
          <w:rFonts w:ascii="Arial" w:hAnsi="Arial" w:cs="Arial"/>
        </w:rPr>
        <w:t>tasks that are measured in minutes rather than hours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a judgement must be made in terms of how long the person will be at the top of the ladder.</w:t>
      </w:r>
    </w:p>
    <w:p w:rsidR="00162590" w:rsidRDefault="001277CB" w14:paraId="2EF74274" w14:textId="22628C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use of ladders or stepladders is not banned under the </w:t>
      </w:r>
      <w:r w:rsidR="00BD6EEF">
        <w:rPr>
          <w:rFonts w:ascii="Arial" w:hAnsi="Arial" w:cs="Arial"/>
        </w:rPr>
        <w:t xml:space="preserve">WAH </w:t>
      </w:r>
      <w:r w:rsidR="009243DD">
        <w:rPr>
          <w:rFonts w:ascii="Arial" w:hAnsi="Arial" w:cs="Arial"/>
        </w:rPr>
        <w:t>regulations,</w:t>
      </w:r>
      <w:r>
        <w:rPr>
          <w:rFonts w:ascii="Arial" w:hAnsi="Arial" w:cs="Arial"/>
        </w:rPr>
        <w:t xml:space="preserve"> but employers and employees must take a reasonable approach to the selection of equipment and undertaking the task as falls from height still cause </w:t>
      </w:r>
      <w:proofErr w:type="gramStart"/>
      <w:r>
        <w:rPr>
          <w:rFonts w:ascii="Arial" w:hAnsi="Arial" w:cs="Arial"/>
        </w:rPr>
        <w:t>a large number of</w:t>
      </w:r>
      <w:proofErr w:type="gramEnd"/>
      <w:r>
        <w:rPr>
          <w:rFonts w:ascii="Arial" w:hAnsi="Arial" w:cs="Arial"/>
        </w:rPr>
        <w:t xml:space="preserve"> injuries amongst workers.</w:t>
      </w:r>
    </w:p>
    <w:p w:rsidR="0057024F" w:rsidRDefault="0057024F" w14:paraId="12D9DB32" w14:textId="77777777">
      <w:pPr>
        <w:rPr>
          <w:rFonts w:ascii="Arial" w:hAnsi="Arial" w:cs="Arial"/>
        </w:rPr>
      </w:pPr>
    </w:p>
    <w:p w:rsidR="00162590" w:rsidRDefault="00E71D4A" w14:paraId="1D173E72" w14:textId="405656A9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62590">
        <w:rPr>
          <w:rFonts w:ascii="Arial" w:hAnsi="Arial" w:cs="Arial"/>
        </w:rPr>
        <w:t xml:space="preserve">orking at height </w:t>
      </w:r>
      <w:r>
        <w:rPr>
          <w:rFonts w:ascii="Arial" w:hAnsi="Arial" w:cs="Arial"/>
        </w:rPr>
        <w:t xml:space="preserve">can </w:t>
      </w:r>
      <w:r w:rsidR="00162590">
        <w:rPr>
          <w:rFonts w:ascii="Arial" w:hAnsi="Arial" w:cs="Arial"/>
        </w:rPr>
        <w:t xml:space="preserve">involve </w:t>
      </w:r>
      <w:r w:rsidR="001277CB">
        <w:rPr>
          <w:rFonts w:ascii="Arial" w:hAnsi="Arial" w:cs="Arial"/>
        </w:rPr>
        <w:t>kick stools</w:t>
      </w:r>
      <w:r w:rsidR="00162590">
        <w:rPr>
          <w:rFonts w:ascii="Arial" w:hAnsi="Arial" w:cs="Arial"/>
        </w:rPr>
        <w:t>, step ladders and long ladders.</w:t>
      </w:r>
      <w:r w:rsidR="002D2F20">
        <w:rPr>
          <w:rFonts w:ascii="Arial" w:hAnsi="Arial" w:cs="Arial"/>
        </w:rPr>
        <w:t xml:space="preserve"> It is advisable not to stand on desks to reach items.</w:t>
      </w:r>
    </w:p>
    <w:p w:rsidR="00E71D4A" w:rsidRDefault="00E71D4A" w14:paraId="6414931F" w14:textId="4D659C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0E75A6" w:rsidR="001277CB" w:rsidP="00641500" w:rsidRDefault="001277CB" w14:paraId="7DD9E3BF" w14:textId="625B5C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75A6">
        <w:rPr>
          <w:rFonts w:ascii="Arial" w:hAnsi="Arial" w:cs="Arial"/>
          <w:b/>
          <w:bCs/>
          <w:sz w:val="28"/>
          <w:szCs w:val="28"/>
        </w:rPr>
        <w:t>Control Measures</w:t>
      </w:r>
    </w:p>
    <w:p w:rsidR="00AD5647" w:rsidRDefault="00AD5647" w14:paraId="7FDF718D" w14:textId="77777777">
      <w:pPr>
        <w:rPr>
          <w:rFonts w:ascii="Arial" w:hAnsi="Arial" w:cs="Arial"/>
        </w:rPr>
      </w:pPr>
    </w:p>
    <w:p w:rsidR="001277CB" w:rsidRDefault="001277CB" w14:paraId="65F52460" w14:textId="7CBBB8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prevent people from being hurt due to falls, appropriate control measures must be selected. </w:t>
      </w:r>
      <w:r w:rsidR="00E71D4A">
        <w:rPr>
          <w:rFonts w:ascii="Arial" w:hAnsi="Arial" w:cs="Arial"/>
        </w:rPr>
        <w:t xml:space="preserve">It is the duty of the employer to make sure that working at height is as safe as possible. It is the duty of the employee to </w:t>
      </w:r>
      <w:proofErr w:type="gramStart"/>
      <w:r w:rsidR="00E71D4A">
        <w:rPr>
          <w:rFonts w:ascii="Arial" w:hAnsi="Arial" w:cs="Arial"/>
        </w:rPr>
        <w:t>follow the working at height rules at all times</w:t>
      </w:r>
      <w:proofErr w:type="gramEnd"/>
      <w:r w:rsidR="00E71D4A">
        <w:rPr>
          <w:rFonts w:ascii="Arial" w:hAnsi="Arial" w:cs="Arial"/>
        </w:rPr>
        <w:t xml:space="preserve"> and report to their line manager if the work cannot be undertaken safely. </w:t>
      </w:r>
    </w:p>
    <w:p w:rsidR="00E71D4A" w:rsidRDefault="00E71D4A" w14:paraId="69F9C8BF" w14:textId="4B5B9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Injuries and deaths have occurred due to </w:t>
      </w:r>
      <w:hyperlink w:history="1" r:id="rId10">
        <w:r w:rsidRPr="00E71D4A">
          <w:rPr>
            <w:rStyle w:val="Hyperlink"/>
            <w:rFonts w:ascii="Arial" w:hAnsi="Arial" w:cs="Arial"/>
          </w:rPr>
          <w:t>falls</w:t>
        </w:r>
      </w:hyperlink>
      <w:r>
        <w:rPr>
          <w:rFonts w:ascii="Arial" w:hAnsi="Arial" w:cs="Arial"/>
        </w:rPr>
        <w:t xml:space="preserve"> while working at height. Injuries can occur from low level falls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from desks.</w:t>
      </w:r>
    </w:p>
    <w:p w:rsidR="001277CB" w:rsidRDefault="00900B5E" w14:paraId="2AF45C90" w14:textId="0FF96577">
      <w:pPr>
        <w:rPr>
          <w:rFonts w:ascii="Arial" w:hAnsi="Arial" w:cs="Arial"/>
        </w:rPr>
      </w:pPr>
      <w:r>
        <w:rPr>
          <w:rFonts w:ascii="Arial" w:hAnsi="Arial" w:cs="Arial"/>
        </w:rPr>
        <w:t>A control measure is something that is designed to reduce the risk that a task poses to individuals who are undertaking the task or others who are nearby.</w:t>
      </w:r>
    </w:p>
    <w:p w:rsidR="001277CB" w:rsidRDefault="001277CB" w14:paraId="54EB074B" w14:textId="1C72E2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are split into </w:t>
      </w:r>
    </w:p>
    <w:p w:rsidRPr="001F7C82" w:rsidR="001277CB" w:rsidRDefault="001277CB" w14:paraId="7E7877DC" w14:textId="113E3DC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E75A6">
        <w:rPr>
          <w:rFonts w:ascii="Arial" w:hAnsi="Arial" w:cs="Arial"/>
          <w:i/>
          <w:iCs/>
          <w:sz w:val="24"/>
          <w:szCs w:val="24"/>
        </w:rPr>
        <w:t xml:space="preserve">Engineering </w:t>
      </w:r>
      <w:r w:rsidRPr="001F7C82">
        <w:rPr>
          <w:rFonts w:ascii="Arial" w:hAnsi="Arial" w:cs="Arial"/>
          <w:i/>
          <w:iCs/>
          <w:sz w:val="24"/>
          <w:szCs w:val="24"/>
        </w:rPr>
        <w:t>controls</w:t>
      </w:r>
    </w:p>
    <w:p w:rsidR="001277CB" w:rsidRDefault="001277CB" w14:paraId="5E54CF4F" w14:textId="75CDFCAE">
      <w:pPr>
        <w:rPr>
          <w:rFonts w:ascii="Arial" w:hAnsi="Arial" w:cs="Arial"/>
        </w:rPr>
      </w:pPr>
      <w:r w:rsidRPr="001F7C82">
        <w:rPr>
          <w:rFonts w:ascii="Arial" w:hAnsi="Arial" w:cs="Arial"/>
        </w:rPr>
        <w:t xml:space="preserve">This involves checking that </w:t>
      </w:r>
      <w:r w:rsidRPr="001F7C82" w:rsidR="0019782A">
        <w:rPr>
          <w:rFonts w:ascii="Arial" w:hAnsi="Arial" w:cs="Arial"/>
        </w:rPr>
        <w:t xml:space="preserve">equipment is </w:t>
      </w:r>
      <w:r w:rsidRPr="001F7C82">
        <w:rPr>
          <w:rFonts w:ascii="Arial" w:hAnsi="Arial" w:cs="Arial"/>
        </w:rPr>
        <w:t xml:space="preserve">appropriate for a task </w:t>
      </w:r>
      <w:proofErr w:type="gramStart"/>
      <w:r w:rsidRPr="001F7C82">
        <w:rPr>
          <w:rFonts w:ascii="Arial" w:hAnsi="Arial" w:cs="Arial"/>
        </w:rPr>
        <w:t>e.g.</w:t>
      </w:r>
      <w:proofErr w:type="gramEnd"/>
      <w:r w:rsidRPr="001F7C82">
        <w:rPr>
          <w:rFonts w:ascii="Arial" w:hAnsi="Arial" w:cs="Arial"/>
        </w:rPr>
        <w:t xml:space="preserve"> if the task </w:t>
      </w:r>
      <w:r w:rsidRPr="001F7C82" w:rsidR="0019782A">
        <w:rPr>
          <w:rFonts w:ascii="Arial" w:hAnsi="Arial" w:cs="Arial"/>
        </w:rPr>
        <w:t xml:space="preserve">is </w:t>
      </w:r>
      <w:r w:rsidRPr="001F7C82">
        <w:rPr>
          <w:rFonts w:ascii="Arial" w:hAnsi="Arial" w:cs="Arial"/>
        </w:rPr>
        <w:t>low risk</w:t>
      </w:r>
      <w:r>
        <w:rPr>
          <w:rFonts w:ascii="Arial" w:hAnsi="Arial" w:cs="Arial"/>
        </w:rPr>
        <w:t xml:space="preserve"> e.g. changing a filter that is only </w:t>
      </w:r>
      <w:r w:rsidR="00BD6E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cm above head height then a kick stool </w:t>
      </w:r>
      <w:r w:rsidR="00F71510">
        <w:rPr>
          <w:rFonts w:ascii="Arial" w:hAnsi="Arial" w:cs="Arial"/>
        </w:rPr>
        <w:t xml:space="preserve">or step ladder </w:t>
      </w:r>
      <w:r>
        <w:rPr>
          <w:rFonts w:ascii="Arial" w:hAnsi="Arial" w:cs="Arial"/>
        </w:rPr>
        <w:t>could be used</w:t>
      </w:r>
      <w:r w:rsidR="0057024F">
        <w:rPr>
          <w:rFonts w:ascii="Arial" w:hAnsi="Arial" w:cs="Arial"/>
        </w:rPr>
        <w:t xml:space="preserve"> providing that the work allows three points of contact with the ladder at all times.</w:t>
      </w:r>
    </w:p>
    <w:p w:rsidR="001277CB" w:rsidRDefault="001277CB" w14:paraId="29E31BC5" w14:textId="041D8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1F7C82">
        <w:rPr>
          <w:rFonts w:ascii="Arial" w:hAnsi="Arial" w:cs="Arial"/>
        </w:rPr>
        <w:t xml:space="preserve">the task involves changing items that are </w:t>
      </w:r>
      <w:r w:rsidRPr="001F7C82" w:rsidR="009B59EC">
        <w:rPr>
          <w:rFonts w:ascii="Arial" w:hAnsi="Arial" w:cs="Arial"/>
        </w:rPr>
        <w:t xml:space="preserve">2 or 3 metres above the ground, then a long ladder would be selected rather than standing on tip toe on the top of a step ladder. A second person </w:t>
      </w:r>
      <w:r w:rsidRPr="000665A4" w:rsidR="0019782A">
        <w:rPr>
          <w:rFonts w:ascii="Arial" w:hAnsi="Arial" w:cs="Arial"/>
        </w:rPr>
        <w:t>must</w:t>
      </w:r>
      <w:r w:rsidRPr="001F7C82" w:rsidR="0019782A">
        <w:rPr>
          <w:rFonts w:ascii="Arial" w:hAnsi="Arial" w:cs="Arial"/>
        </w:rPr>
        <w:t xml:space="preserve"> be present </w:t>
      </w:r>
      <w:r w:rsidRPr="001F7C82" w:rsidR="009B59EC">
        <w:rPr>
          <w:rFonts w:ascii="Arial" w:hAnsi="Arial" w:cs="Arial"/>
        </w:rPr>
        <w:t>to foot or stabilise the ladder.</w:t>
      </w:r>
    </w:p>
    <w:p w:rsidRPr="001F7C82" w:rsidR="00BD6EEF" w:rsidRDefault="00BD6EEF" w14:paraId="7B693DBC" w14:textId="6F24C5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work </w:t>
      </w:r>
      <w:r w:rsidR="009243DD">
        <w:rPr>
          <w:rFonts w:ascii="Arial" w:hAnsi="Arial" w:cs="Arial"/>
        </w:rPr>
        <w:t>would involve being close to the top of a long ladder, a tower s</w:t>
      </w:r>
      <w:r w:rsidR="0057024F">
        <w:rPr>
          <w:rFonts w:ascii="Arial" w:hAnsi="Arial" w:cs="Arial"/>
        </w:rPr>
        <w:t>caffold</w:t>
      </w:r>
      <w:r w:rsidR="009243DD">
        <w:rPr>
          <w:rFonts w:ascii="Arial" w:hAnsi="Arial" w:cs="Arial"/>
        </w:rPr>
        <w:t xml:space="preserve"> would be more appropriate.</w:t>
      </w:r>
    </w:p>
    <w:p w:rsidR="009B59EC" w:rsidRDefault="009B59EC" w14:paraId="09206EC8" w14:textId="174A0577">
      <w:pPr>
        <w:rPr>
          <w:rFonts w:ascii="Arial" w:hAnsi="Arial" w:cs="Arial"/>
        </w:rPr>
      </w:pPr>
      <w:r w:rsidRPr="001F7C82">
        <w:rPr>
          <w:rFonts w:ascii="Arial" w:hAnsi="Arial" w:cs="Arial"/>
        </w:rPr>
        <w:t xml:space="preserve">Engineering controls </w:t>
      </w:r>
      <w:r w:rsidRPr="001F7C82" w:rsidR="0019782A">
        <w:rPr>
          <w:rFonts w:ascii="Arial" w:hAnsi="Arial" w:cs="Arial"/>
        </w:rPr>
        <w:t>include</w:t>
      </w:r>
      <w:r w:rsidRPr="001F7C82" w:rsidR="00E90331">
        <w:rPr>
          <w:rFonts w:ascii="Arial" w:hAnsi="Arial" w:cs="Arial"/>
        </w:rPr>
        <w:t xml:space="preserve"> the use of</w:t>
      </w:r>
      <w:r w:rsidRPr="001F7C82">
        <w:rPr>
          <w:rFonts w:ascii="Arial" w:hAnsi="Arial" w:cs="Arial"/>
        </w:rPr>
        <w:t xml:space="preserve"> fully serviceable ladders, that do not have missing or corroded rungs or attachments to the </w:t>
      </w:r>
      <w:r w:rsidRPr="001F7C82" w:rsidR="003C2CD6">
        <w:rPr>
          <w:rFonts w:ascii="Arial" w:hAnsi="Arial" w:cs="Arial"/>
        </w:rPr>
        <w:t xml:space="preserve">top of the step </w:t>
      </w:r>
      <w:proofErr w:type="gramStart"/>
      <w:r w:rsidRPr="001F7C82" w:rsidR="003C2CD6">
        <w:rPr>
          <w:rFonts w:ascii="Arial" w:hAnsi="Arial" w:cs="Arial"/>
        </w:rPr>
        <w:t>ladder</w:t>
      </w:r>
      <w:proofErr w:type="gramEnd"/>
      <w:r w:rsidRPr="001F7C82" w:rsidR="003C2CD6">
        <w:rPr>
          <w:rFonts w:ascii="Arial" w:hAnsi="Arial" w:cs="Arial"/>
        </w:rPr>
        <w:t xml:space="preserve"> or the</w:t>
      </w:r>
      <w:r w:rsidR="003C2CD6">
        <w:rPr>
          <w:rFonts w:ascii="Arial" w:hAnsi="Arial" w:cs="Arial"/>
        </w:rPr>
        <w:t xml:space="preserve"> ladder catch mechanism.</w:t>
      </w:r>
    </w:p>
    <w:p w:rsidRPr="000E75A6" w:rsidR="009B59EC" w:rsidRDefault="009B59EC" w14:paraId="28A51E41" w14:textId="12CB5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E75A6">
        <w:rPr>
          <w:rFonts w:ascii="Arial" w:hAnsi="Arial" w:cs="Arial"/>
          <w:i/>
          <w:iCs/>
          <w:sz w:val="24"/>
          <w:szCs w:val="24"/>
        </w:rPr>
        <w:t>Behavioural controls</w:t>
      </w:r>
    </w:p>
    <w:p w:rsidR="00900B5E" w:rsidRDefault="00900B5E" w14:paraId="2265BBC8" w14:textId="039BF9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involves being trained to use a ladder and selecting the appropriate ladder for the task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using the correct step ladder </w:t>
      </w:r>
      <w:r w:rsidR="00F71510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a long ladder</w:t>
      </w:r>
      <w:r w:rsidR="00F71510">
        <w:rPr>
          <w:rFonts w:ascii="Arial" w:hAnsi="Arial" w:cs="Arial"/>
        </w:rPr>
        <w:t>.</w:t>
      </w:r>
    </w:p>
    <w:p w:rsidR="0014731A" w:rsidRDefault="00F71510" w14:paraId="11C3DBDF" w14:textId="223703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Undertaking ladder </w:t>
      </w:r>
      <w:r w:rsidR="00B44067">
        <w:rPr>
          <w:rFonts w:ascii="Arial" w:hAnsi="Arial" w:cs="Arial"/>
        </w:rPr>
        <w:t xml:space="preserve">or stepladder </w:t>
      </w:r>
      <w:r>
        <w:rPr>
          <w:rFonts w:ascii="Arial" w:hAnsi="Arial" w:cs="Arial"/>
        </w:rPr>
        <w:t>inspection at the required frequency</w:t>
      </w:r>
      <w:r w:rsidR="001F7C82">
        <w:rPr>
          <w:rFonts w:ascii="Arial" w:hAnsi="Arial" w:cs="Arial"/>
        </w:rPr>
        <w:t xml:space="preserve"> (please see frequency section)</w:t>
      </w:r>
      <w:r>
        <w:rPr>
          <w:rFonts w:ascii="Arial" w:hAnsi="Arial" w:cs="Arial"/>
        </w:rPr>
        <w:t xml:space="preserve">. </w:t>
      </w:r>
      <w:r w:rsidRPr="001F7C82" w:rsidR="00A06CF8">
        <w:rPr>
          <w:rFonts w:ascii="Arial" w:hAnsi="Arial" w:cs="Arial"/>
        </w:rPr>
        <w:t>T</w:t>
      </w:r>
      <w:r w:rsidRPr="001F7C82">
        <w:rPr>
          <w:rFonts w:ascii="Arial" w:hAnsi="Arial" w:cs="Arial"/>
        </w:rPr>
        <w:t>he ladder</w:t>
      </w:r>
      <w:r w:rsidRPr="001F7C82" w:rsidR="00A06CF8">
        <w:rPr>
          <w:rFonts w:ascii="Arial" w:hAnsi="Arial" w:cs="Arial"/>
        </w:rPr>
        <w:t xml:space="preserve">, </w:t>
      </w:r>
      <w:r w:rsidRPr="001F7C82" w:rsidR="00B44067">
        <w:rPr>
          <w:rFonts w:ascii="Arial" w:hAnsi="Arial" w:cs="Arial"/>
        </w:rPr>
        <w:t>stepladder</w:t>
      </w:r>
      <w:r w:rsidRPr="001F7C82" w:rsidR="00A06CF8">
        <w:rPr>
          <w:rFonts w:ascii="Arial" w:hAnsi="Arial" w:cs="Arial"/>
        </w:rPr>
        <w:t xml:space="preserve"> or kick-stool must be positioned </w:t>
      </w:r>
      <w:r w:rsidRPr="001F7C82">
        <w:rPr>
          <w:rFonts w:ascii="Arial" w:hAnsi="Arial" w:cs="Arial"/>
        </w:rPr>
        <w:t>on suitable dry level flooring.</w:t>
      </w:r>
    </w:p>
    <w:p w:rsidRPr="001F7C82" w:rsidR="000E75A6" w:rsidRDefault="00B44067" w14:paraId="58492979" w14:textId="75192D45">
      <w:pPr>
        <w:rPr>
          <w:rFonts w:ascii="Arial" w:hAnsi="Arial" w:cs="Arial"/>
        </w:rPr>
      </w:pPr>
      <w:r>
        <w:rPr>
          <w:rFonts w:ascii="Arial" w:hAnsi="Arial" w:cs="Arial"/>
        </w:rPr>
        <w:t>Reading the risk assessment for a task</w:t>
      </w:r>
      <w:r w:rsidR="00AD5647">
        <w:rPr>
          <w:rFonts w:ascii="Arial" w:hAnsi="Arial" w:cs="Arial"/>
        </w:rPr>
        <w:t xml:space="preserve"> prior to starting work</w:t>
      </w:r>
      <w:r>
        <w:rPr>
          <w:rFonts w:ascii="Arial" w:hAnsi="Arial" w:cs="Arial"/>
        </w:rPr>
        <w:t xml:space="preserve">. Simple tasks such as descending from 4 rung stepladders that have been used to place items on shelves have led to people </w:t>
      </w:r>
      <w:r w:rsidRPr="001F7C82">
        <w:rPr>
          <w:rFonts w:ascii="Arial" w:hAnsi="Arial" w:cs="Arial"/>
        </w:rPr>
        <w:t>having injuries and time off work.</w:t>
      </w:r>
    </w:p>
    <w:p w:rsidRPr="001F7C82" w:rsidR="00AD5647" w:rsidP="00AD5647" w:rsidRDefault="000F115D" w14:paraId="65F40916" w14:textId="0DAD1451">
      <w:pPr>
        <w:rPr>
          <w:rFonts w:ascii="Arial" w:hAnsi="Arial" w:cs="Arial"/>
        </w:rPr>
      </w:pPr>
      <w:r w:rsidRPr="001F7C82">
        <w:rPr>
          <w:rFonts w:ascii="Arial" w:hAnsi="Arial" w:cs="Arial"/>
        </w:rPr>
        <w:t>A</w:t>
      </w:r>
      <w:r w:rsidRPr="001F7C82" w:rsidR="00AD5647">
        <w:rPr>
          <w:rFonts w:ascii="Arial" w:hAnsi="Arial" w:cs="Arial"/>
        </w:rPr>
        <w:t xml:space="preserve"> second person </w:t>
      </w:r>
      <w:r w:rsidRPr="001F7C82">
        <w:rPr>
          <w:rFonts w:ascii="Arial" w:hAnsi="Arial" w:cs="Arial"/>
        </w:rPr>
        <w:t xml:space="preserve">must </w:t>
      </w:r>
      <w:r w:rsidRPr="001F7C82" w:rsidR="00AD5647">
        <w:rPr>
          <w:rFonts w:ascii="Arial" w:hAnsi="Arial" w:cs="Arial"/>
        </w:rPr>
        <w:t>assist in holding / footing the ladder.</w:t>
      </w:r>
    </w:p>
    <w:p w:rsidRPr="001F7C82" w:rsidR="00AD5647" w:rsidRDefault="000F115D" w14:paraId="1A58694D" w14:textId="72BAAC12">
      <w:pPr>
        <w:rPr>
          <w:rFonts w:ascii="Arial" w:hAnsi="Arial" w:cs="Arial"/>
        </w:rPr>
      </w:pPr>
      <w:r w:rsidRPr="001F7C82">
        <w:rPr>
          <w:rFonts w:ascii="Arial" w:hAnsi="Arial" w:cs="Arial"/>
        </w:rPr>
        <w:t>T</w:t>
      </w:r>
      <w:r w:rsidRPr="001F7C82" w:rsidR="00AD5647">
        <w:rPr>
          <w:rFonts w:ascii="Arial" w:hAnsi="Arial" w:cs="Arial"/>
        </w:rPr>
        <w:t xml:space="preserve">hree points of contact </w:t>
      </w:r>
      <w:r w:rsidRPr="001F7C82">
        <w:rPr>
          <w:rFonts w:ascii="Arial" w:hAnsi="Arial" w:cs="Arial"/>
        </w:rPr>
        <w:t xml:space="preserve">must be maintained </w:t>
      </w:r>
      <w:r w:rsidRPr="001F7C82" w:rsidR="00AD5647">
        <w:rPr>
          <w:rFonts w:ascii="Arial" w:hAnsi="Arial" w:cs="Arial"/>
        </w:rPr>
        <w:t>when using a ladder.</w:t>
      </w:r>
      <w:r w:rsidR="00BD6EEF">
        <w:rPr>
          <w:rFonts w:ascii="Arial" w:hAnsi="Arial" w:cs="Arial"/>
        </w:rPr>
        <w:t xml:space="preserve"> This means both feet and </w:t>
      </w:r>
      <w:r w:rsidR="00F8107B">
        <w:rPr>
          <w:rFonts w:ascii="Arial" w:hAnsi="Arial" w:cs="Arial"/>
        </w:rPr>
        <w:t xml:space="preserve">one hand </w:t>
      </w:r>
      <w:proofErr w:type="gramStart"/>
      <w:r w:rsidR="00F8107B">
        <w:rPr>
          <w:rFonts w:ascii="Arial" w:hAnsi="Arial" w:cs="Arial"/>
        </w:rPr>
        <w:t>is</w:t>
      </w:r>
      <w:proofErr w:type="gramEnd"/>
      <w:r w:rsidR="00F8107B">
        <w:rPr>
          <w:rFonts w:ascii="Arial" w:hAnsi="Arial" w:cs="Arial"/>
        </w:rPr>
        <w:t xml:space="preserve"> </w:t>
      </w:r>
      <w:r w:rsidR="009243DD">
        <w:rPr>
          <w:rFonts w:ascii="Arial" w:hAnsi="Arial" w:cs="Arial"/>
        </w:rPr>
        <w:t xml:space="preserve">in </w:t>
      </w:r>
      <w:r w:rsidR="00F8107B">
        <w:rPr>
          <w:rFonts w:ascii="Arial" w:hAnsi="Arial" w:cs="Arial"/>
        </w:rPr>
        <w:t xml:space="preserve">contact with the ladder. Many </w:t>
      </w:r>
      <w:r w:rsidR="009243DD">
        <w:rPr>
          <w:rFonts w:ascii="Arial" w:hAnsi="Arial" w:cs="Arial"/>
        </w:rPr>
        <w:t>activities may require both hands to be off the ladder and this would be unsafe.  If activities require both hands to be off the ladder a tower s</w:t>
      </w:r>
      <w:r w:rsidR="0057024F">
        <w:rPr>
          <w:rFonts w:ascii="Arial" w:hAnsi="Arial" w:cs="Arial"/>
        </w:rPr>
        <w:t>caffold</w:t>
      </w:r>
      <w:r w:rsidR="009243DD">
        <w:rPr>
          <w:rFonts w:ascii="Arial" w:hAnsi="Arial" w:cs="Arial"/>
        </w:rPr>
        <w:t xml:space="preserve"> should be used</w:t>
      </w:r>
      <w:r w:rsidR="0057024F">
        <w:rPr>
          <w:rFonts w:ascii="Arial" w:hAnsi="Arial" w:cs="Arial"/>
        </w:rPr>
        <w:t xml:space="preserve"> especially if a fall from the ladder could lead to serious injury. People have been </w:t>
      </w:r>
      <w:r w:rsidR="000665A4">
        <w:rPr>
          <w:rFonts w:ascii="Arial" w:hAnsi="Arial" w:cs="Arial"/>
          <w:color w:val="00B050"/>
        </w:rPr>
        <w:t xml:space="preserve">injured </w:t>
      </w:r>
      <w:r w:rsidR="0057024F">
        <w:rPr>
          <w:rFonts w:ascii="Arial" w:hAnsi="Arial" w:cs="Arial"/>
        </w:rPr>
        <w:t>after falling only 1M and required surgery.</w:t>
      </w:r>
    </w:p>
    <w:p w:rsidR="00AD5647" w:rsidRDefault="000F115D" w14:paraId="12AE33DB" w14:textId="2AD18FC7">
      <w:pPr>
        <w:rPr>
          <w:rFonts w:ascii="Arial" w:hAnsi="Arial" w:cs="Arial"/>
        </w:rPr>
      </w:pPr>
      <w:r w:rsidRPr="001F7C82">
        <w:rPr>
          <w:rFonts w:ascii="Arial" w:hAnsi="Arial" w:cs="Arial"/>
        </w:rPr>
        <w:t>A</w:t>
      </w:r>
      <w:r w:rsidRPr="001F7C82" w:rsidR="00AD5647">
        <w:rPr>
          <w:rFonts w:ascii="Arial" w:hAnsi="Arial" w:cs="Arial"/>
        </w:rPr>
        <w:t xml:space="preserve"> ladder that appears to be vibrating when ascending it</w:t>
      </w:r>
      <w:r w:rsidRPr="001F7C82" w:rsidR="004159AD">
        <w:rPr>
          <w:rFonts w:ascii="Arial" w:hAnsi="Arial" w:cs="Arial"/>
        </w:rPr>
        <w:t>,</w:t>
      </w:r>
      <w:r w:rsidRPr="001F7C82">
        <w:rPr>
          <w:rFonts w:ascii="Arial" w:hAnsi="Arial" w:cs="Arial"/>
        </w:rPr>
        <w:t xml:space="preserve"> must not be used.</w:t>
      </w:r>
      <w:r w:rsidRPr="001F7C82" w:rsidDel="00A06CF8" w:rsidR="00A06CF8">
        <w:rPr>
          <w:rFonts w:ascii="Arial" w:hAnsi="Arial" w:cs="Arial"/>
        </w:rPr>
        <w:t xml:space="preserve"> </w:t>
      </w:r>
    </w:p>
    <w:p w:rsidR="000E75A6" w:rsidRDefault="000E75A6" w14:paraId="58ECCC9F" w14:textId="5712B2D6">
      <w:pPr>
        <w:rPr>
          <w:rFonts w:ascii="Arial" w:hAnsi="Arial" w:cs="Arial"/>
        </w:rPr>
      </w:pPr>
    </w:p>
    <w:p w:rsidR="000E75A6" w:rsidP="000E75A6" w:rsidRDefault="00E71D4A" w14:paraId="296C3627" w14:textId="2CCF6D9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Ladder </w:t>
      </w:r>
      <w:r w:rsidR="000E75A6">
        <w:rPr>
          <w:rFonts w:ascii="Arial" w:hAnsi="Arial" w:cs="Arial"/>
          <w:b/>
          <w:bCs/>
          <w:sz w:val="32"/>
          <w:szCs w:val="32"/>
        </w:rPr>
        <w:t>Inspection Frequency</w:t>
      </w:r>
    </w:p>
    <w:p w:rsidR="00AD5647" w:rsidP="000E75A6" w:rsidRDefault="00AD5647" w14:paraId="2860B3CC" w14:textId="77777777">
      <w:pPr>
        <w:rPr>
          <w:rFonts w:ascii="Arial" w:hAnsi="Arial" w:cs="Arial"/>
        </w:rPr>
      </w:pPr>
    </w:p>
    <w:p w:rsidRPr="000E75A6" w:rsidR="000E75A6" w:rsidP="000E75A6" w:rsidRDefault="000E75A6" w14:paraId="11E2B8FF" w14:textId="2DF4EE24">
      <w:pPr>
        <w:rPr>
          <w:rFonts w:ascii="Arial" w:hAnsi="Arial" w:cs="Arial"/>
        </w:rPr>
      </w:pPr>
      <w:proofErr w:type="gramStart"/>
      <w:r w:rsidRPr="000E75A6">
        <w:rPr>
          <w:rFonts w:ascii="Arial" w:hAnsi="Arial" w:cs="Arial"/>
        </w:rPr>
        <w:t>A</w:t>
      </w:r>
      <w:proofErr w:type="gramEnd"/>
      <w:r w:rsidRPr="000E75A6">
        <w:rPr>
          <w:rFonts w:ascii="Arial" w:hAnsi="Arial" w:cs="Arial"/>
        </w:rPr>
        <w:t xml:space="preserve"> once day pre-use check of the ladder will be in line with the policy and guidance. </w:t>
      </w:r>
    </w:p>
    <w:p w:rsidRPr="000E75A6" w:rsidR="000E75A6" w:rsidP="000E75A6" w:rsidRDefault="000E75A6" w14:paraId="3A7D49C2" w14:textId="77777777">
      <w:pPr>
        <w:rPr>
          <w:rFonts w:ascii="Arial" w:hAnsi="Arial" w:cs="Arial"/>
        </w:rPr>
      </w:pPr>
    </w:p>
    <w:p w:rsidR="000E75A6" w:rsidRDefault="001F7C82" w14:paraId="3F466E4B" w14:textId="08928D4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E75A6">
        <w:rPr>
          <w:rFonts w:ascii="Arial" w:hAnsi="Arial" w:cs="Arial"/>
        </w:rPr>
        <w:t xml:space="preserve"> </w:t>
      </w:r>
      <w:r w:rsidRPr="000E75A6" w:rsidR="000E75A6">
        <w:rPr>
          <w:rFonts w:ascii="Arial" w:hAnsi="Arial" w:cs="Arial"/>
        </w:rPr>
        <w:t xml:space="preserve">formal ladder inspection </w:t>
      </w:r>
      <w:r>
        <w:rPr>
          <w:rFonts w:ascii="Arial" w:hAnsi="Arial" w:cs="Arial"/>
        </w:rPr>
        <w:t>will be undertaken</w:t>
      </w:r>
      <w:r w:rsidRPr="000E75A6" w:rsidR="000E75A6">
        <w:rPr>
          <w:rFonts w:ascii="Arial" w:hAnsi="Arial" w:cs="Arial"/>
        </w:rPr>
        <w:t xml:space="preserve"> once every 6 months</w:t>
      </w:r>
      <w:r>
        <w:rPr>
          <w:rFonts w:ascii="Arial" w:hAnsi="Arial" w:cs="Arial"/>
        </w:rPr>
        <w:t xml:space="preserve"> for all working at height equipment</w:t>
      </w:r>
      <w:r w:rsidR="00AD5647">
        <w:rPr>
          <w:rFonts w:ascii="Arial" w:hAnsi="Arial" w:cs="Arial"/>
        </w:rPr>
        <w:t xml:space="preserve"> *.</w:t>
      </w:r>
      <w:r w:rsidR="00287CF0">
        <w:rPr>
          <w:rFonts w:ascii="Arial" w:hAnsi="Arial" w:cs="Arial"/>
        </w:rPr>
        <w:t xml:space="preserve"> This should be undertaken by the Estates </w:t>
      </w:r>
      <w:proofErr w:type="spellStart"/>
      <w:r w:rsidR="00287CF0">
        <w:rPr>
          <w:rFonts w:ascii="Arial" w:hAnsi="Arial" w:cs="Arial"/>
        </w:rPr>
        <w:t>Depatrment</w:t>
      </w:r>
      <w:proofErr w:type="spellEnd"/>
      <w:r w:rsidR="00287CF0">
        <w:rPr>
          <w:rFonts w:ascii="Arial" w:hAnsi="Arial" w:cs="Arial"/>
        </w:rPr>
        <w:t>.</w:t>
      </w:r>
    </w:p>
    <w:p w:rsidR="000E75A6" w:rsidRDefault="000E75A6" w14:paraId="013AF22C" w14:textId="77777777">
      <w:pPr>
        <w:rPr>
          <w:rFonts w:ascii="Arial" w:hAnsi="Arial" w:cs="Arial"/>
        </w:rPr>
      </w:pPr>
    </w:p>
    <w:p w:rsidR="000E75A6" w:rsidRDefault="00AD5647" w14:paraId="55B97E1F" w14:textId="46021F3D">
      <w:pPr>
        <w:rPr>
          <w:rFonts w:ascii="Arial" w:hAnsi="Arial" w:cs="Arial"/>
        </w:rPr>
      </w:pPr>
      <w:r w:rsidRPr="00AD5647">
        <w:rPr>
          <w:rFonts w:ascii="Arial" w:hAnsi="Arial" w:cs="Arial"/>
        </w:rPr>
        <w:t>Extra checks will be made on the ladders that are used in</w:t>
      </w:r>
      <w:r>
        <w:rPr>
          <w:rFonts w:ascii="Arial" w:hAnsi="Arial" w:cs="Arial"/>
        </w:rPr>
        <w:t xml:space="preserve"> areas where there is high humidity</w:t>
      </w:r>
      <w:r w:rsidRPr="00AD5647">
        <w:rPr>
          <w:rFonts w:ascii="Arial" w:hAnsi="Arial" w:cs="Arial"/>
        </w:rPr>
        <w:t xml:space="preserve"> to check for corrosion</w:t>
      </w:r>
      <w:r>
        <w:rPr>
          <w:rFonts w:ascii="Arial" w:hAnsi="Arial" w:cs="Arial"/>
        </w:rPr>
        <w:t>.</w:t>
      </w:r>
    </w:p>
    <w:p w:rsidR="00AD5647" w:rsidRDefault="00AD5647" w14:paraId="666D4856" w14:textId="097D005C">
      <w:pPr>
        <w:rPr>
          <w:rFonts w:ascii="Arial" w:hAnsi="Arial" w:cs="Arial"/>
        </w:rPr>
      </w:pPr>
    </w:p>
    <w:p w:rsidR="00AD5647" w:rsidRDefault="00AD5647" w14:paraId="1B83793B" w14:textId="29B55E7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D5647">
        <w:rPr>
          <w:rFonts w:ascii="Arial" w:hAnsi="Arial" w:cs="Arial"/>
        </w:rPr>
        <w:t xml:space="preserve">eople </w:t>
      </w:r>
      <w:r>
        <w:rPr>
          <w:rFonts w:ascii="Arial" w:hAnsi="Arial" w:cs="Arial"/>
        </w:rPr>
        <w:t xml:space="preserve">must be reminded </w:t>
      </w:r>
      <w:r w:rsidRPr="00AD5647">
        <w:rPr>
          <w:rFonts w:ascii="Arial" w:hAnsi="Arial" w:cs="Arial"/>
        </w:rPr>
        <w:t>that even short ladders can be dangerous and even minor defects must be reported.</w:t>
      </w:r>
    </w:p>
    <w:p w:rsidR="00AD5647" w:rsidRDefault="00AD5647" w14:paraId="70BA83DC" w14:textId="77777777">
      <w:pPr>
        <w:rPr>
          <w:rFonts w:ascii="Arial" w:hAnsi="Arial" w:cs="Arial"/>
        </w:rPr>
      </w:pPr>
    </w:p>
    <w:p w:rsidR="000E75A6" w:rsidRDefault="00AD5647" w14:paraId="4C18064E" w14:textId="2DF598E7">
      <w:pPr>
        <w:rPr>
          <w:rFonts w:ascii="Arial" w:hAnsi="Arial" w:cs="Arial"/>
        </w:rPr>
      </w:pPr>
      <w:r>
        <w:rPr>
          <w:rFonts w:ascii="Arial" w:hAnsi="Arial" w:cs="Arial"/>
        </w:rPr>
        <w:t>*Note W</w:t>
      </w:r>
      <w:r w:rsidRPr="00AD5647">
        <w:rPr>
          <w:rFonts w:ascii="Arial" w:hAnsi="Arial" w:cs="Arial"/>
        </w:rPr>
        <w:t xml:space="preserve">ith daily </w:t>
      </w:r>
      <w:r w:rsidR="00287CF0">
        <w:rPr>
          <w:rFonts w:ascii="Arial" w:hAnsi="Arial" w:cs="Arial"/>
        </w:rPr>
        <w:t xml:space="preserve">pre-use </w:t>
      </w:r>
      <w:r w:rsidRPr="00AD5647">
        <w:rPr>
          <w:rFonts w:ascii="Arial" w:hAnsi="Arial" w:cs="Arial"/>
        </w:rPr>
        <w:t>inspections, it is unlikely that defects will not be spotted.</w:t>
      </w:r>
    </w:p>
    <w:p w:rsidR="0014731A" w:rsidRDefault="0014731A" w14:paraId="6A99E0E7" w14:textId="482846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0E75A6" w:rsidR="00F71510" w:rsidP="007E0505" w:rsidRDefault="0014731A" w14:paraId="7187798B" w14:textId="11D6FB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75A6">
        <w:rPr>
          <w:rFonts w:ascii="Arial" w:hAnsi="Arial" w:cs="Arial"/>
          <w:b/>
          <w:bCs/>
          <w:sz w:val="32"/>
          <w:szCs w:val="32"/>
        </w:rPr>
        <w:t>Working at Height Ladder Checklist</w:t>
      </w:r>
    </w:p>
    <w:p w:rsidR="00A76544" w:rsidRDefault="00A76544" w14:paraId="578184B5" w14:textId="44C1791F">
      <w:pPr>
        <w:rPr>
          <w:rFonts w:ascii="Arial" w:hAnsi="Arial" w:cs="Arial"/>
        </w:rPr>
      </w:pPr>
      <w:r>
        <w:rPr>
          <w:rFonts w:ascii="Arial" w:hAnsi="Arial" w:cs="Arial"/>
        </w:rPr>
        <w:t>This should be completed prior using the ladder.</w:t>
      </w:r>
    </w:p>
    <w:p w:rsidR="00DD6B60" w:rsidRDefault="00DD6B60" w14:paraId="4D507F1D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6544" w:rsidTr="00A76544" w14:paraId="2C95EC10" w14:textId="77777777">
        <w:tc>
          <w:tcPr>
            <w:tcW w:w="2337" w:type="dxa"/>
          </w:tcPr>
          <w:p w:rsidR="00A76544" w:rsidRDefault="00A76544" w14:paraId="1B32C175" w14:textId="414D2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337" w:type="dxa"/>
          </w:tcPr>
          <w:p w:rsidR="00A76544" w:rsidRDefault="00A76544" w14:paraId="05345D41" w14:textId="6F010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38" w:type="dxa"/>
          </w:tcPr>
          <w:p w:rsidR="00A76544" w:rsidRDefault="00A76544" w14:paraId="44EA3F7C" w14:textId="05048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Ready for use</w:t>
            </w:r>
          </w:p>
        </w:tc>
        <w:tc>
          <w:tcPr>
            <w:tcW w:w="2338" w:type="dxa"/>
          </w:tcPr>
          <w:p w:rsidR="00A76544" w:rsidRDefault="00A76544" w14:paraId="69924CB7" w14:textId="3804E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repair</w:t>
            </w:r>
          </w:p>
        </w:tc>
      </w:tr>
      <w:tr w:rsidR="00A76544" w:rsidTr="00195F2E" w14:paraId="20026C80" w14:textId="77777777">
        <w:tc>
          <w:tcPr>
            <w:tcW w:w="9350" w:type="dxa"/>
            <w:gridSpan w:val="4"/>
          </w:tcPr>
          <w:p w:rsidR="00A76544" w:rsidRDefault="00A76544" w14:paraId="55AE6FC3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48DDA7BA" w14:textId="77777777">
        <w:tc>
          <w:tcPr>
            <w:tcW w:w="2337" w:type="dxa"/>
          </w:tcPr>
          <w:p w:rsidRPr="00A76544" w:rsidR="00A76544" w:rsidRDefault="00A76544" w14:paraId="18092A1E" w14:textId="5C22D68C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the stiles</w:t>
            </w:r>
            <w:r w:rsidR="00DD6B60">
              <w:rPr>
                <w:rFonts w:ascii="Arial" w:hAnsi="Arial" w:cs="Arial"/>
              </w:rPr>
              <w:t xml:space="preserve"> – these should not be bent or twisted</w:t>
            </w:r>
          </w:p>
        </w:tc>
        <w:tc>
          <w:tcPr>
            <w:tcW w:w="2337" w:type="dxa"/>
          </w:tcPr>
          <w:p w:rsidR="00A76544" w:rsidRDefault="00A76544" w14:paraId="32A17C8B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7833AA72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711EE254" w14:textId="77777777">
            <w:pPr>
              <w:rPr>
                <w:rFonts w:ascii="Arial" w:hAnsi="Arial" w:cs="Arial"/>
              </w:rPr>
            </w:pPr>
          </w:p>
        </w:tc>
      </w:tr>
      <w:tr w:rsidR="00A76544" w:rsidTr="0060680A" w14:paraId="68B0DD98" w14:textId="77777777">
        <w:tc>
          <w:tcPr>
            <w:tcW w:w="9350" w:type="dxa"/>
            <w:gridSpan w:val="4"/>
          </w:tcPr>
          <w:p w:rsidR="00A76544" w:rsidRDefault="00A76544" w14:paraId="6A58B8A7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78907BFD" w14:textId="77777777">
        <w:tc>
          <w:tcPr>
            <w:tcW w:w="2337" w:type="dxa"/>
          </w:tcPr>
          <w:p w:rsidR="00A76544" w:rsidRDefault="00A76544" w14:paraId="643204E1" w14:textId="5DFF8906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the feet</w:t>
            </w:r>
          </w:p>
        </w:tc>
        <w:tc>
          <w:tcPr>
            <w:tcW w:w="2337" w:type="dxa"/>
          </w:tcPr>
          <w:p w:rsidR="00A76544" w:rsidRDefault="00A76544" w14:paraId="6DF224D2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7D7B7A81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0517AE90" w14:textId="77777777">
            <w:pPr>
              <w:rPr>
                <w:rFonts w:ascii="Arial" w:hAnsi="Arial" w:cs="Arial"/>
              </w:rPr>
            </w:pPr>
          </w:p>
        </w:tc>
      </w:tr>
      <w:tr w:rsidR="00A76544" w:rsidTr="005303B4" w14:paraId="1DCF1BAA" w14:textId="77777777">
        <w:tc>
          <w:tcPr>
            <w:tcW w:w="9350" w:type="dxa"/>
            <w:gridSpan w:val="4"/>
          </w:tcPr>
          <w:p w:rsidR="00A76544" w:rsidRDefault="00A76544" w14:paraId="7C9FE989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11271424" w14:textId="77777777">
        <w:tc>
          <w:tcPr>
            <w:tcW w:w="2337" w:type="dxa"/>
          </w:tcPr>
          <w:p w:rsidR="00A76544" w:rsidRDefault="00A76544" w14:paraId="2D651C01" w14:textId="0B1AE053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the rungs</w:t>
            </w:r>
            <w:r w:rsidR="00DD6B60">
              <w:rPr>
                <w:rFonts w:ascii="Arial" w:hAnsi="Arial" w:cs="Arial"/>
              </w:rPr>
              <w:t xml:space="preserve"> – these should not be </w:t>
            </w:r>
            <w:r w:rsidRPr="00DD6B60" w:rsidR="00DD6B60">
              <w:rPr>
                <w:rFonts w:ascii="Arial" w:hAnsi="Arial" w:cs="Arial"/>
              </w:rPr>
              <w:t>cracked, worn, bent or loose</w:t>
            </w:r>
          </w:p>
        </w:tc>
        <w:tc>
          <w:tcPr>
            <w:tcW w:w="2337" w:type="dxa"/>
          </w:tcPr>
          <w:p w:rsidR="00A76544" w:rsidRDefault="00A76544" w14:paraId="1AF024A3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09BA45A1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4A0DDEBF" w14:textId="77777777">
            <w:pPr>
              <w:rPr>
                <w:rFonts w:ascii="Arial" w:hAnsi="Arial" w:cs="Arial"/>
              </w:rPr>
            </w:pPr>
          </w:p>
        </w:tc>
      </w:tr>
      <w:tr w:rsidR="00824BDE" w:rsidTr="00EC45B9" w14:paraId="11CFC78D" w14:textId="77777777">
        <w:tc>
          <w:tcPr>
            <w:tcW w:w="9350" w:type="dxa"/>
            <w:gridSpan w:val="4"/>
          </w:tcPr>
          <w:p w:rsidR="00824BDE" w:rsidRDefault="00824BDE" w14:paraId="7E18A06F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63437604" w14:textId="77777777">
        <w:tc>
          <w:tcPr>
            <w:tcW w:w="2337" w:type="dxa"/>
          </w:tcPr>
          <w:p w:rsidR="00A76544" w:rsidRDefault="00A76544" w14:paraId="2593A41C" w14:textId="570706B6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any locking mechanisms</w:t>
            </w:r>
            <w:r w:rsidR="00DD6B60">
              <w:rPr>
                <w:rFonts w:ascii="Arial" w:hAnsi="Arial" w:cs="Arial"/>
              </w:rPr>
              <w:t xml:space="preserve"> - </w:t>
            </w:r>
            <w:r w:rsidRPr="00DD6B60" w:rsidR="00DD6B60">
              <w:rPr>
                <w:rFonts w:ascii="Arial" w:hAnsi="Arial" w:cs="Arial"/>
              </w:rPr>
              <w:t>cracked or damaged welded joints, loose rivets or damaged stays</w:t>
            </w:r>
          </w:p>
        </w:tc>
        <w:tc>
          <w:tcPr>
            <w:tcW w:w="2337" w:type="dxa"/>
          </w:tcPr>
          <w:p w:rsidR="00A76544" w:rsidRDefault="00A76544" w14:paraId="2C0B893C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519C8C13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7DB6A777" w14:textId="77777777">
            <w:pPr>
              <w:rPr>
                <w:rFonts w:ascii="Arial" w:hAnsi="Arial" w:cs="Arial"/>
              </w:rPr>
            </w:pPr>
          </w:p>
        </w:tc>
      </w:tr>
      <w:tr w:rsidR="00824BDE" w:rsidTr="001468DD" w14:paraId="530ECD39" w14:textId="77777777">
        <w:tc>
          <w:tcPr>
            <w:tcW w:w="9350" w:type="dxa"/>
            <w:gridSpan w:val="4"/>
          </w:tcPr>
          <w:p w:rsidR="00824BDE" w:rsidRDefault="00824BDE" w14:paraId="2D0279FE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159A120A" w14:textId="77777777">
        <w:tc>
          <w:tcPr>
            <w:tcW w:w="2337" w:type="dxa"/>
          </w:tcPr>
          <w:p w:rsidR="00A76544" w:rsidRDefault="00A76544" w14:paraId="17EF1CFE" w14:textId="6503A7DC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the stepladder platform</w:t>
            </w:r>
          </w:p>
        </w:tc>
        <w:tc>
          <w:tcPr>
            <w:tcW w:w="2337" w:type="dxa"/>
          </w:tcPr>
          <w:p w:rsidR="00A76544" w:rsidRDefault="00A76544" w14:paraId="4B37ECAD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3B7F8FBA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27B9951C" w14:textId="77777777">
            <w:pPr>
              <w:rPr>
                <w:rFonts w:ascii="Arial" w:hAnsi="Arial" w:cs="Arial"/>
              </w:rPr>
            </w:pPr>
          </w:p>
        </w:tc>
      </w:tr>
      <w:tr w:rsidR="00824BDE" w:rsidTr="00574CF6" w14:paraId="34698BFE" w14:textId="77777777">
        <w:tc>
          <w:tcPr>
            <w:tcW w:w="9350" w:type="dxa"/>
            <w:gridSpan w:val="4"/>
          </w:tcPr>
          <w:p w:rsidR="00824BDE" w:rsidRDefault="00824BDE" w14:paraId="5A637417" w14:textId="77777777">
            <w:pPr>
              <w:rPr>
                <w:rFonts w:ascii="Arial" w:hAnsi="Arial" w:cs="Arial"/>
              </w:rPr>
            </w:pPr>
          </w:p>
        </w:tc>
      </w:tr>
      <w:tr w:rsidR="00A76544" w:rsidTr="00A76544" w14:paraId="716A0156" w14:textId="77777777">
        <w:tc>
          <w:tcPr>
            <w:tcW w:w="2337" w:type="dxa"/>
          </w:tcPr>
          <w:p w:rsidR="00A76544" w:rsidRDefault="00A76544" w14:paraId="318C8196" w14:textId="53B7C8AC">
            <w:pPr>
              <w:rPr>
                <w:rFonts w:ascii="Arial" w:hAnsi="Arial" w:cs="Arial"/>
              </w:rPr>
            </w:pPr>
            <w:r w:rsidRPr="00A76544">
              <w:rPr>
                <w:rFonts w:ascii="Arial" w:hAnsi="Arial" w:cs="Arial"/>
              </w:rPr>
              <w:t>Check the steps or treads on stepladders</w:t>
            </w:r>
          </w:p>
        </w:tc>
        <w:tc>
          <w:tcPr>
            <w:tcW w:w="2337" w:type="dxa"/>
          </w:tcPr>
          <w:p w:rsidR="00A76544" w:rsidRDefault="00A76544" w14:paraId="7654166E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12ED69FB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76544" w:rsidRDefault="00A76544" w14:paraId="39078AF1" w14:textId="77777777">
            <w:pPr>
              <w:rPr>
                <w:rFonts w:ascii="Arial" w:hAnsi="Arial" w:cs="Arial"/>
              </w:rPr>
            </w:pPr>
          </w:p>
        </w:tc>
      </w:tr>
      <w:tr w:rsidR="00824BDE" w:rsidTr="005718C5" w14:paraId="4F613A30" w14:textId="77777777">
        <w:tc>
          <w:tcPr>
            <w:tcW w:w="9350" w:type="dxa"/>
            <w:gridSpan w:val="4"/>
          </w:tcPr>
          <w:p w:rsidR="00824BDE" w:rsidRDefault="00824BDE" w14:paraId="28DA0792" w14:textId="77777777">
            <w:pPr>
              <w:rPr>
                <w:rFonts w:ascii="Arial" w:hAnsi="Arial" w:cs="Arial"/>
              </w:rPr>
            </w:pPr>
          </w:p>
        </w:tc>
      </w:tr>
    </w:tbl>
    <w:p w:rsidR="00641500" w:rsidRDefault="00641500" w14:paraId="451CABAB" w14:textId="635D7443">
      <w:pPr>
        <w:rPr>
          <w:rFonts w:ascii="Arial" w:hAnsi="Arial" w:cs="Arial"/>
        </w:rPr>
      </w:pPr>
    </w:p>
    <w:p w:rsidR="00A70A57" w:rsidRDefault="00A70A57" w14:paraId="13420C74" w14:textId="67E47702">
      <w:pPr>
        <w:rPr>
          <w:rFonts w:ascii="Arial" w:hAnsi="Arial" w:cs="Arial"/>
        </w:rPr>
      </w:pPr>
    </w:p>
    <w:p w:rsidR="00A70A57" w:rsidRDefault="00A70A57" w14:paraId="42B682C2" w14:textId="6EC3300E">
      <w:pPr>
        <w:rPr>
          <w:rFonts w:ascii="Arial" w:hAnsi="Arial" w:cs="Arial"/>
        </w:rPr>
      </w:pPr>
    </w:p>
    <w:p w:rsidR="00A70A57" w:rsidRDefault="00A70A57" w14:paraId="51177249" w14:textId="0B883543">
      <w:pPr>
        <w:rPr>
          <w:rFonts w:ascii="Arial" w:hAnsi="Arial" w:cs="Arial"/>
        </w:rPr>
      </w:pPr>
    </w:p>
    <w:p w:rsidR="00A70A57" w:rsidRDefault="00A70A57" w14:paraId="036FFD8C" w14:textId="7A5E8BCB">
      <w:pPr>
        <w:rPr>
          <w:rFonts w:ascii="Arial" w:hAnsi="Arial" w:cs="Arial"/>
        </w:rPr>
      </w:pPr>
    </w:p>
    <w:p w:rsidR="00A70A57" w:rsidRDefault="00A70A57" w14:paraId="1825E3D5" w14:textId="00A22A3D">
      <w:pPr>
        <w:rPr>
          <w:rFonts w:ascii="Arial" w:hAnsi="Arial" w:cs="Arial"/>
        </w:rPr>
      </w:pPr>
    </w:p>
    <w:p w:rsidR="00A70A57" w:rsidRDefault="00A70A57" w14:paraId="683B210D" w14:textId="3F6FE716">
      <w:pPr>
        <w:rPr>
          <w:rFonts w:ascii="Arial" w:hAnsi="Arial" w:cs="Arial"/>
        </w:rPr>
      </w:pPr>
    </w:p>
    <w:p w:rsidR="00A70A57" w:rsidRDefault="00A70A57" w14:paraId="4301037E" w14:textId="18EFE413">
      <w:pPr>
        <w:rPr>
          <w:rFonts w:ascii="Arial" w:hAnsi="Arial" w:cs="Arial"/>
        </w:rPr>
      </w:pPr>
    </w:p>
    <w:p w:rsidR="00A70A57" w:rsidRDefault="00A70A57" w14:paraId="2342FFEA" w14:textId="77777777">
      <w:pPr>
        <w:rPr>
          <w:rFonts w:ascii="Arial" w:hAnsi="Arial" w:cs="Arial"/>
        </w:rPr>
      </w:pPr>
    </w:p>
    <w:p w:rsidR="00824BDE" w:rsidRDefault="00824BDE" w14:paraId="33D6950A" w14:textId="3E7CDF07">
      <w:pPr>
        <w:rPr>
          <w:rFonts w:ascii="Arial" w:hAnsi="Arial" w:cs="Arial"/>
        </w:rPr>
      </w:pPr>
    </w:p>
    <w:p w:rsidR="00AD5647" w:rsidRDefault="00AD5647" w14:paraId="5784EE2D" w14:textId="77777777">
      <w:pPr>
        <w:rPr>
          <w:rFonts w:ascii="Arial" w:hAnsi="Arial" w:cs="Arial"/>
        </w:rPr>
      </w:pPr>
    </w:p>
    <w:p w:rsidR="00824BDE" w:rsidP="00AD5647" w:rsidRDefault="00824BDE" w14:paraId="58CB3F5D" w14:textId="302DF1C0">
      <w:pPr>
        <w:jc w:val="center"/>
        <w:rPr>
          <w:rFonts w:ascii="Arial" w:hAnsi="Arial" w:cs="Arial"/>
        </w:rPr>
      </w:pPr>
      <w:r w:rsidRPr="00747746">
        <w:rPr>
          <w:rFonts w:ascii="Arial" w:hAnsi="Arial" w:cs="Arial"/>
          <w:b/>
          <w:bCs/>
          <w:sz w:val="32"/>
          <w:szCs w:val="32"/>
        </w:rPr>
        <w:t xml:space="preserve">Location </w:t>
      </w:r>
      <w:r w:rsidRPr="00747746" w:rsidR="00F14B30">
        <w:rPr>
          <w:rFonts w:ascii="Arial" w:hAnsi="Arial" w:cs="Arial"/>
          <w:b/>
          <w:bCs/>
          <w:sz w:val="32"/>
          <w:szCs w:val="32"/>
        </w:rPr>
        <w:t xml:space="preserve">and use </w:t>
      </w:r>
      <w:r w:rsidRPr="00747746">
        <w:rPr>
          <w:rFonts w:ascii="Arial" w:hAnsi="Arial" w:cs="Arial"/>
          <w:b/>
          <w:bCs/>
          <w:sz w:val="32"/>
          <w:szCs w:val="32"/>
        </w:rPr>
        <w:t>checklist</w:t>
      </w:r>
      <w:r w:rsidRPr="00747746" w:rsidR="00DD6B60">
        <w:rPr>
          <w:rFonts w:ascii="Arial" w:hAnsi="Arial" w:cs="Arial"/>
          <w:b/>
          <w:bCs/>
          <w:sz w:val="32"/>
          <w:szCs w:val="32"/>
        </w:rPr>
        <w:t xml:space="preserve"> for long ladders</w:t>
      </w:r>
      <w:r w:rsidRPr="00747746" w:rsidR="00C263C8">
        <w:rPr>
          <w:rFonts w:ascii="Arial" w:hAnsi="Arial" w:cs="Arial"/>
          <w:b/>
          <w:bCs/>
          <w:sz w:val="32"/>
          <w:szCs w:val="32"/>
        </w:rPr>
        <w:t xml:space="preserve"> and Step ladders</w:t>
      </w:r>
      <w:r w:rsidR="00C263C8">
        <w:rPr>
          <w:rFonts w:ascii="Arial" w:hAnsi="Arial" w:cs="Arial"/>
        </w:rPr>
        <w:t>.</w:t>
      </w:r>
    </w:p>
    <w:p w:rsidR="00824BDE" w:rsidRDefault="00824BDE" w14:paraId="35E6CF9D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24BDE" w:rsidTr="00627767" w14:paraId="6DEC1EF2" w14:textId="77777777">
        <w:tc>
          <w:tcPr>
            <w:tcW w:w="2337" w:type="dxa"/>
          </w:tcPr>
          <w:p w:rsidR="00824BDE" w:rsidP="00627767" w:rsidRDefault="00824BDE" w14:paraId="65A2077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337" w:type="dxa"/>
          </w:tcPr>
          <w:p w:rsidR="00824BDE" w:rsidP="00627767" w:rsidRDefault="00824BDE" w14:paraId="1405B69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38" w:type="dxa"/>
          </w:tcPr>
          <w:p w:rsidR="00824BDE" w:rsidP="00627767" w:rsidRDefault="00C263C8" w14:paraId="3A3AFF46" w14:textId="3FEA9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38" w:type="dxa"/>
          </w:tcPr>
          <w:p w:rsidR="00824BDE" w:rsidP="00627767" w:rsidRDefault="00C263C8" w14:paraId="045FE54B" w14:textId="421EE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24BDE" w:rsidTr="00627767" w14:paraId="4EFA4E3F" w14:textId="77777777">
        <w:tc>
          <w:tcPr>
            <w:tcW w:w="9350" w:type="dxa"/>
            <w:gridSpan w:val="4"/>
          </w:tcPr>
          <w:p w:rsidR="00824BDE" w:rsidP="00627767" w:rsidRDefault="00824BDE" w14:paraId="166C2CAB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179FB760" w14:textId="77777777">
        <w:tc>
          <w:tcPr>
            <w:tcW w:w="2337" w:type="dxa"/>
          </w:tcPr>
          <w:p w:rsidRPr="00A76544" w:rsidR="00824BDE" w:rsidP="00627767" w:rsidRDefault="00824BDE" w14:paraId="7398B494" w14:textId="3E5C2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is solid</w:t>
            </w:r>
          </w:p>
        </w:tc>
        <w:tc>
          <w:tcPr>
            <w:tcW w:w="2337" w:type="dxa"/>
          </w:tcPr>
          <w:p w:rsidR="00824BDE" w:rsidP="00627767" w:rsidRDefault="00824BDE" w14:paraId="44548EF9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7AFDAE03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710994D6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7C9F4E5C" w14:textId="77777777">
        <w:tc>
          <w:tcPr>
            <w:tcW w:w="9350" w:type="dxa"/>
            <w:gridSpan w:val="4"/>
          </w:tcPr>
          <w:p w:rsidR="00824BDE" w:rsidP="00627767" w:rsidRDefault="00824BDE" w14:paraId="654AAB6D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3577DFFD" w14:textId="77777777">
        <w:tc>
          <w:tcPr>
            <w:tcW w:w="2337" w:type="dxa"/>
          </w:tcPr>
          <w:p w:rsidR="00824BDE" w:rsidP="00627767" w:rsidRDefault="00824BDE" w14:paraId="068E107E" w14:textId="0C844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is free of water</w:t>
            </w:r>
          </w:p>
        </w:tc>
        <w:tc>
          <w:tcPr>
            <w:tcW w:w="2337" w:type="dxa"/>
          </w:tcPr>
          <w:p w:rsidR="00824BDE" w:rsidP="00627767" w:rsidRDefault="00824BDE" w14:paraId="131B6900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1D97D375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6497FAA8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618CC293" w14:textId="77777777">
        <w:tc>
          <w:tcPr>
            <w:tcW w:w="9350" w:type="dxa"/>
            <w:gridSpan w:val="4"/>
          </w:tcPr>
          <w:p w:rsidR="00824BDE" w:rsidP="00627767" w:rsidRDefault="00824BDE" w14:paraId="52D8C866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168FC82E" w14:textId="77777777">
        <w:tc>
          <w:tcPr>
            <w:tcW w:w="2337" w:type="dxa"/>
          </w:tcPr>
          <w:p w:rsidR="00824BDE" w:rsidP="00627767" w:rsidRDefault="00EA29AA" w14:paraId="70117337" w14:textId="57968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wall the ladder being leant against smooth </w:t>
            </w:r>
            <w:r w:rsidR="00DD6B60">
              <w:rPr>
                <w:rFonts w:ascii="Arial" w:hAnsi="Arial" w:cs="Arial"/>
              </w:rPr>
              <w:t>without loose bricks</w:t>
            </w:r>
          </w:p>
        </w:tc>
        <w:tc>
          <w:tcPr>
            <w:tcW w:w="2337" w:type="dxa"/>
          </w:tcPr>
          <w:p w:rsidR="00824BDE" w:rsidP="00627767" w:rsidRDefault="00824BDE" w14:paraId="687E01CF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451853B7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51507470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6E0F3176" w14:textId="77777777">
        <w:tc>
          <w:tcPr>
            <w:tcW w:w="9350" w:type="dxa"/>
            <w:gridSpan w:val="4"/>
          </w:tcPr>
          <w:p w:rsidR="00824BDE" w:rsidP="00627767" w:rsidRDefault="00824BDE" w14:paraId="24FF37DF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6E709C31" w14:textId="77777777">
        <w:tc>
          <w:tcPr>
            <w:tcW w:w="2337" w:type="dxa"/>
          </w:tcPr>
          <w:p w:rsidR="00824BDE" w:rsidP="00627767" w:rsidRDefault="00DD6B60" w14:paraId="57E978B2" w14:textId="60540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 can be securely footed</w:t>
            </w:r>
          </w:p>
        </w:tc>
        <w:tc>
          <w:tcPr>
            <w:tcW w:w="2337" w:type="dxa"/>
          </w:tcPr>
          <w:p w:rsidR="00824BDE" w:rsidP="00627767" w:rsidRDefault="00824BDE" w14:paraId="32C8362E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45D363AB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59A3729B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31EF84F1" w14:textId="77777777">
        <w:tc>
          <w:tcPr>
            <w:tcW w:w="9350" w:type="dxa"/>
            <w:gridSpan w:val="4"/>
          </w:tcPr>
          <w:p w:rsidR="00824BDE" w:rsidP="00627767" w:rsidRDefault="00824BDE" w14:paraId="7124F59D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2BAD38F7" w14:textId="77777777">
        <w:tc>
          <w:tcPr>
            <w:tcW w:w="2337" w:type="dxa"/>
          </w:tcPr>
          <w:p w:rsidR="00824BDE" w:rsidP="00627767" w:rsidRDefault="00DD6B60" w14:paraId="4CCBE399" w14:textId="289C0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 is positioned close to the item being looked at</w:t>
            </w:r>
          </w:p>
        </w:tc>
        <w:tc>
          <w:tcPr>
            <w:tcW w:w="2337" w:type="dxa"/>
          </w:tcPr>
          <w:p w:rsidR="00824BDE" w:rsidP="00627767" w:rsidRDefault="00824BDE" w14:paraId="44E73A73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75BA2DC2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027A5F78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55844BF3" w14:textId="77777777">
        <w:tc>
          <w:tcPr>
            <w:tcW w:w="9350" w:type="dxa"/>
            <w:gridSpan w:val="4"/>
          </w:tcPr>
          <w:p w:rsidR="00824BDE" w:rsidP="00627767" w:rsidRDefault="00824BDE" w14:paraId="2F6F2251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18DD3817" w14:textId="77777777">
        <w:tc>
          <w:tcPr>
            <w:tcW w:w="2337" w:type="dxa"/>
          </w:tcPr>
          <w:p w:rsidR="00824BDE" w:rsidP="00627767" w:rsidRDefault="00DD6B60" w14:paraId="4F6290E7" w14:textId="6D91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 is not obstructing doors</w:t>
            </w:r>
          </w:p>
        </w:tc>
        <w:tc>
          <w:tcPr>
            <w:tcW w:w="2337" w:type="dxa"/>
          </w:tcPr>
          <w:p w:rsidR="00824BDE" w:rsidP="00627767" w:rsidRDefault="00824BDE" w14:paraId="135DCFC7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10F8C150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24BDE" w:rsidP="00627767" w:rsidRDefault="00824BDE" w14:paraId="321CE07F" w14:textId="77777777">
            <w:pPr>
              <w:rPr>
                <w:rFonts w:ascii="Arial" w:hAnsi="Arial" w:cs="Arial"/>
              </w:rPr>
            </w:pPr>
          </w:p>
        </w:tc>
      </w:tr>
      <w:tr w:rsidR="00F14B30" w:rsidTr="00BE5080" w14:paraId="09BF24C4" w14:textId="77777777">
        <w:tc>
          <w:tcPr>
            <w:tcW w:w="9350" w:type="dxa"/>
            <w:gridSpan w:val="4"/>
          </w:tcPr>
          <w:p w:rsidR="00F14B30" w:rsidP="00627767" w:rsidRDefault="00F14B30" w14:paraId="77260C9F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462990D2" w14:textId="77777777">
        <w:tc>
          <w:tcPr>
            <w:tcW w:w="2337" w:type="dxa"/>
          </w:tcPr>
          <w:p w:rsidR="00F14B30" w:rsidP="00627767" w:rsidRDefault="00F14B30" w14:paraId="6E602145" w14:textId="3FE25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 of the long ladder will extend either 1M or 3 rungs above the top of the work area</w:t>
            </w:r>
          </w:p>
        </w:tc>
        <w:tc>
          <w:tcPr>
            <w:tcW w:w="2337" w:type="dxa"/>
          </w:tcPr>
          <w:p w:rsidR="00F14B30" w:rsidP="00627767" w:rsidRDefault="00F14B30" w14:paraId="78E94A00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28C8DE9C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3D10BCD8" w14:textId="77777777">
            <w:pPr>
              <w:rPr>
                <w:rFonts w:ascii="Arial" w:hAnsi="Arial" w:cs="Arial"/>
              </w:rPr>
            </w:pPr>
          </w:p>
        </w:tc>
      </w:tr>
      <w:tr w:rsidR="00F14B30" w:rsidTr="00FF1661" w14:paraId="2AF83FD2" w14:textId="77777777">
        <w:tc>
          <w:tcPr>
            <w:tcW w:w="9350" w:type="dxa"/>
            <w:gridSpan w:val="4"/>
          </w:tcPr>
          <w:p w:rsidR="00F14B30" w:rsidP="00627767" w:rsidRDefault="00F14B30" w14:paraId="6F0EEF1E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5D2689A6" w14:textId="77777777">
        <w:tc>
          <w:tcPr>
            <w:tcW w:w="2337" w:type="dxa"/>
          </w:tcPr>
          <w:p w:rsidR="00F14B30" w:rsidP="00627767" w:rsidRDefault="00F14B30" w14:paraId="43A62675" w14:textId="2D6F1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Individuals will not stand on the very top 3 rungs of a long ladder</w:t>
            </w:r>
          </w:p>
        </w:tc>
        <w:tc>
          <w:tcPr>
            <w:tcW w:w="2337" w:type="dxa"/>
          </w:tcPr>
          <w:p w:rsidR="00F14B30" w:rsidP="00627767" w:rsidRDefault="00F14B30" w14:paraId="581E2913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181A9E30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50335A93" w14:textId="77777777">
            <w:pPr>
              <w:rPr>
                <w:rFonts w:ascii="Arial" w:hAnsi="Arial" w:cs="Arial"/>
              </w:rPr>
            </w:pPr>
          </w:p>
        </w:tc>
      </w:tr>
      <w:tr w:rsidR="00F14B30" w:rsidTr="002C25FD" w14:paraId="5D45E123" w14:textId="77777777">
        <w:tc>
          <w:tcPr>
            <w:tcW w:w="9350" w:type="dxa"/>
            <w:gridSpan w:val="4"/>
          </w:tcPr>
          <w:p w:rsidR="00F14B30" w:rsidP="00627767" w:rsidRDefault="00F14B30" w14:paraId="1E19C276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3E5EE27B" w14:textId="77777777">
        <w:tc>
          <w:tcPr>
            <w:tcW w:w="2337" w:type="dxa"/>
          </w:tcPr>
          <w:p w:rsidR="00F14B30" w:rsidP="00627767" w:rsidRDefault="00F14B30" w14:paraId="32DBD356" w14:textId="75708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 of the step ladder will be kept clear of unnecessary items</w:t>
            </w:r>
          </w:p>
        </w:tc>
        <w:tc>
          <w:tcPr>
            <w:tcW w:w="2337" w:type="dxa"/>
          </w:tcPr>
          <w:p w:rsidR="00F14B30" w:rsidP="00627767" w:rsidRDefault="00F14B30" w14:paraId="3647504D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68E06D71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04D36F3B" w14:textId="77777777">
            <w:pPr>
              <w:rPr>
                <w:rFonts w:ascii="Arial" w:hAnsi="Arial" w:cs="Arial"/>
              </w:rPr>
            </w:pPr>
          </w:p>
        </w:tc>
      </w:tr>
      <w:tr w:rsidR="00F14B30" w:rsidTr="00053DD2" w14:paraId="40CC7AE2" w14:textId="77777777">
        <w:tc>
          <w:tcPr>
            <w:tcW w:w="9350" w:type="dxa"/>
            <w:gridSpan w:val="4"/>
          </w:tcPr>
          <w:p w:rsidR="00F14B30" w:rsidP="00627767" w:rsidRDefault="00F14B30" w14:paraId="4BB6D9C0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0C6FD271" w14:textId="77777777">
        <w:tc>
          <w:tcPr>
            <w:tcW w:w="2337" w:type="dxa"/>
          </w:tcPr>
          <w:p w:rsidR="00F14B30" w:rsidP="00627767" w:rsidRDefault="00F14B30" w14:paraId="45B926D4" w14:textId="0E629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 step of the stepladder will only be used if the stepladder has a handhold</w:t>
            </w:r>
          </w:p>
        </w:tc>
        <w:tc>
          <w:tcPr>
            <w:tcW w:w="2337" w:type="dxa"/>
          </w:tcPr>
          <w:p w:rsidR="00F14B30" w:rsidP="00627767" w:rsidRDefault="00F14B30" w14:paraId="6B13783E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64F8CB92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37A6935B" w14:textId="77777777">
            <w:pPr>
              <w:rPr>
                <w:rFonts w:ascii="Arial" w:hAnsi="Arial" w:cs="Arial"/>
              </w:rPr>
            </w:pPr>
          </w:p>
        </w:tc>
      </w:tr>
      <w:tr w:rsidR="00F14B30" w:rsidTr="002435B2" w14:paraId="2CCC86EF" w14:textId="77777777">
        <w:tc>
          <w:tcPr>
            <w:tcW w:w="9350" w:type="dxa"/>
            <w:gridSpan w:val="4"/>
          </w:tcPr>
          <w:p w:rsidR="00F14B30" w:rsidP="00627767" w:rsidRDefault="00F14B30" w14:paraId="4A154388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1D3F1A71" w14:textId="77777777">
        <w:tc>
          <w:tcPr>
            <w:tcW w:w="2337" w:type="dxa"/>
          </w:tcPr>
          <w:p w:rsidR="00F14B30" w:rsidP="00627767" w:rsidRDefault="00F14B30" w14:paraId="2AE84C62" w14:textId="38C06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points of contact will be </w:t>
            </w:r>
            <w:proofErr w:type="gramStart"/>
            <w:r>
              <w:rPr>
                <w:rFonts w:ascii="Arial" w:hAnsi="Arial" w:cs="Arial"/>
              </w:rPr>
              <w:t>maintained at all times</w:t>
            </w:r>
            <w:proofErr w:type="gramEnd"/>
          </w:p>
        </w:tc>
        <w:tc>
          <w:tcPr>
            <w:tcW w:w="2337" w:type="dxa"/>
          </w:tcPr>
          <w:p w:rsidR="00F14B30" w:rsidP="00627767" w:rsidRDefault="00F14B30" w14:paraId="2CC71209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6C0BB337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17E73DEB" w14:textId="77777777">
            <w:pPr>
              <w:rPr>
                <w:rFonts w:ascii="Arial" w:hAnsi="Arial" w:cs="Arial"/>
              </w:rPr>
            </w:pPr>
          </w:p>
        </w:tc>
      </w:tr>
      <w:tr w:rsidR="00F14B30" w:rsidTr="00FF6B96" w14:paraId="5C12176F" w14:textId="77777777">
        <w:tc>
          <w:tcPr>
            <w:tcW w:w="9350" w:type="dxa"/>
            <w:gridSpan w:val="4"/>
          </w:tcPr>
          <w:p w:rsidR="00F14B30" w:rsidP="00627767" w:rsidRDefault="00F14B30" w14:paraId="5B97728B" w14:textId="77777777">
            <w:pPr>
              <w:rPr>
                <w:rFonts w:ascii="Arial" w:hAnsi="Arial" w:cs="Arial"/>
              </w:rPr>
            </w:pPr>
          </w:p>
        </w:tc>
      </w:tr>
      <w:tr w:rsidR="00F14B30" w:rsidTr="00627767" w14:paraId="254BB0F7" w14:textId="77777777">
        <w:tc>
          <w:tcPr>
            <w:tcW w:w="2337" w:type="dxa"/>
          </w:tcPr>
          <w:p w:rsidR="00F14B30" w:rsidP="00627767" w:rsidRDefault="00F14B30" w14:paraId="5FA481BE" w14:textId="6C06A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Descents will be managed with care and </w:t>
            </w:r>
            <w:proofErr w:type="gramStart"/>
            <w:r>
              <w:rPr>
                <w:rFonts w:ascii="Arial" w:hAnsi="Arial" w:cs="Arial"/>
              </w:rPr>
              <w:t>steps</w:t>
            </w:r>
            <w:proofErr w:type="gramEnd"/>
            <w:r>
              <w:rPr>
                <w:rFonts w:ascii="Arial" w:hAnsi="Arial" w:cs="Arial"/>
              </w:rPr>
              <w:t xml:space="preserve"> or rungs will not be missed out </w:t>
            </w:r>
          </w:p>
        </w:tc>
        <w:tc>
          <w:tcPr>
            <w:tcW w:w="2337" w:type="dxa"/>
          </w:tcPr>
          <w:p w:rsidR="00F14B30" w:rsidP="00627767" w:rsidRDefault="00F14B30" w14:paraId="451246CA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69329B62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F14B30" w:rsidP="00627767" w:rsidRDefault="00F14B30" w14:paraId="557FDCEF" w14:textId="77777777">
            <w:pPr>
              <w:rPr>
                <w:rFonts w:ascii="Arial" w:hAnsi="Arial" w:cs="Arial"/>
              </w:rPr>
            </w:pPr>
          </w:p>
        </w:tc>
      </w:tr>
      <w:tr w:rsidR="00B44067" w:rsidTr="00276BCC" w14:paraId="1F3A8EA8" w14:textId="77777777">
        <w:tc>
          <w:tcPr>
            <w:tcW w:w="9350" w:type="dxa"/>
            <w:gridSpan w:val="4"/>
          </w:tcPr>
          <w:p w:rsidR="00B44067" w:rsidP="00627767" w:rsidRDefault="00B44067" w14:paraId="6A502223" w14:textId="77777777">
            <w:pPr>
              <w:rPr>
                <w:rFonts w:ascii="Arial" w:hAnsi="Arial" w:cs="Arial"/>
              </w:rPr>
            </w:pPr>
          </w:p>
        </w:tc>
      </w:tr>
      <w:tr w:rsidR="00C263C8" w:rsidTr="00627767" w14:paraId="5825D1FA" w14:textId="77777777">
        <w:tc>
          <w:tcPr>
            <w:tcW w:w="2337" w:type="dxa"/>
          </w:tcPr>
          <w:p w:rsidR="00C263C8" w:rsidP="00627767" w:rsidRDefault="00C263C8" w14:paraId="570F19D8" w14:textId="5E2B2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involving the Stepladder or Ladder will not involving sideways leaning.</w:t>
            </w:r>
          </w:p>
        </w:tc>
        <w:tc>
          <w:tcPr>
            <w:tcW w:w="2337" w:type="dxa"/>
          </w:tcPr>
          <w:p w:rsidR="00C263C8" w:rsidP="00627767" w:rsidRDefault="00C263C8" w14:paraId="795F51BA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C263C8" w:rsidP="00627767" w:rsidRDefault="00C263C8" w14:paraId="58CF39BD" w14:textId="7777777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C263C8" w:rsidP="00627767" w:rsidRDefault="00C263C8" w14:paraId="20E6FA87" w14:textId="77777777">
            <w:pPr>
              <w:rPr>
                <w:rFonts w:ascii="Arial" w:hAnsi="Arial" w:cs="Arial"/>
              </w:rPr>
            </w:pPr>
          </w:p>
        </w:tc>
      </w:tr>
      <w:tr w:rsidR="00824BDE" w:rsidTr="00627767" w14:paraId="747A5298" w14:textId="77777777">
        <w:tc>
          <w:tcPr>
            <w:tcW w:w="9350" w:type="dxa"/>
            <w:gridSpan w:val="4"/>
          </w:tcPr>
          <w:p w:rsidR="00824BDE" w:rsidP="00627767" w:rsidRDefault="00824BDE" w14:paraId="79BD768F" w14:textId="77777777">
            <w:pPr>
              <w:rPr>
                <w:rFonts w:ascii="Arial" w:hAnsi="Arial" w:cs="Arial"/>
              </w:rPr>
            </w:pPr>
          </w:p>
        </w:tc>
      </w:tr>
    </w:tbl>
    <w:p w:rsidR="00B46C59" w:rsidP="00824BDE" w:rsidRDefault="00B46C59" w14:paraId="489D2457" w14:textId="72B88A94">
      <w:pPr>
        <w:rPr>
          <w:rFonts w:ascii="Arial" w:hAnsi="Arial" w:cs="Arial"/>
        </w:rPr>
      </w:pPr>
    </w:p>
    <w:p w:rsidR="006F61B4" w:rsidRDefault="006F61B4" w14:paraId="67A85430" w14:textId="4E913E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6F61B4" w:rsidR="006F61B4" w:rsidP="006F61B4" w:rsidRDefault="006F61B4" w14:paraId="3A409748" w14:textId="7736AE4E">
      <w:pPr>
        <w:jc w:val="center"/>
        <w:rPr>
          <w:rFonts w:ascii="Arial" w:hAnsi="Arial" w:cs="Arial"/>
          <w:sz w:val="32"/>
          <w:szCs w:val="32"/>
        </w:rPr>
      </w:pPr>
      <w:r w:rsidRPr="006F61B4">
        <w:rPr>
          <w:rFonts w:ascii="Arial" w:hAnsi="Arial" w:cs="Arial"/>
          <w:sz w:val="32"/>
          <w:szCs w:val="32"/>
        </w:rPr>
        <w:t>Further Information</w:t>
      </w:r>
    </w:p>
    <w:p w:rsidR="006F61B4" w:rsidRDefault="006F61B4" w14:paraId="07C9EDF6" w14:textId="77777777">
      <w:pPr>
        <w:rPr>
          <w:rFonts w:ascii="Arial" w:hAnsi="Arial" w:cs="Arial"/>
        </w:rPr>
      </w:pPr>
    </w:p>
    <w:p w:rsidR="001277CB" w:rsidRDefault="006F61B4" w14:paraId="3519C639" w14:textId="27DE0C6D">
      <w:pPr>
        <w:rPr>
          <w:rFonts w:ascii="Arial" w:hAnsi="Arial" w:cs="Arial"/>
        </w:rPr>
      </w:pPr>
      <w:r>
        <w:rPr>
          <w:rFonts w:ascii="Arial" w:hAnsi="Arial" w:cs="Arial"/>
        </w:rPr>
        <w:t>Further Information is available at these links</w:t>
      </w:r>
    </w:p>
    <w:p w:rsidR="006F61B4" w:rsidRDefault="006F61B4" w14:paraId="0C8F690C" w14:textId="74BDB4B8">
      <w:pPr>
        <w:rPr>
          <w:rFonts w:ascii="Arial" w:hAnsi="Arial" w:cs="Arial"/>
        </w:rPr>
      </w:pPr>
    </w:p>
    <w:p w:rsidR="006F61B4" w:rsidRDefault="006F61B4" w14:paraId="2CCADC00" w14:textId="26A5E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HSE Work at Height </w:t>
      </w:r>
      <w:hyperlink w:history="1" r:id="rId11">
        <w:r w:rsidRPr="006F61B4">
          <w:rPr>
            <w:rStyle w:val="Hyperlink"/>
            <w:rFonts w:ascii="Arial" w:hAnsi="Arial" w:cs="Arial"/>
          </w:rPr>
          <w:t>micro-site</w:t>
        </w:r>
      </w:hyperlink>
    </w:p>
    <w:p w:rsidR="006F61B4" w:rsidRDefault="006F61B4" w14:paraId="468B99E6" w14:textId="749BEABD">
      <w:pPr>
        <w:rPr>
          <w:rFonts w:ascii="Arial" w:hAnsi="Arial" w:cs="Arial"/>
        </w:rPr>
      </w:pPr>
    </w:p>
    <w:p w:rsidR="006F61B4" w:rsidRDefault="006F61B4" w14:paraId="1C893ADD" w14:textId="66FF9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HSE Working at Height </w:t>
      </w:r>
      <w:hyperlink w:history="1" w:anchor="work-at-height" r:id="rId12">
        <w:r w:rsidRPr="006F61B4">
          <w:rPr>
            <w:rStyle w:val="Hyperlink"/>
            <w:rFonts w:ascii="Arial" w:hAnsi="Arial" w:cs="Arial"/>
          </w:rPr>
          <w:t>FAQ</w:t>
        </w:r>
      </w:hyperlink>
    </w:p>
    <w:p w:rsidR="006F61B4" w:rsidRDefault="006F61B4" w14:paraId="75E19C9B" w14:textId="6B41ED7A">
      <w:pPr>
        <w:rPr>
          <w:rFonts w:ascii="Arial" w:hAnsi="Arial" w:cs="Arial"/>
        </w:rPr>
      </w:pPr>
    </w:p>
    <w:p w:rsidR="006F61B4" w:rsidRDefault="006F61B4" w14:paraId="5B40553C" w14:textId="44BF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Percentage of injuries caused by </w:t>
      </w:r>
      <w:hyperlink w:history="1" r:id="rId13">
        <w:r w:rsidRPr="006F61B4">
          <w:rPr>
            <w:rStyle w:val="Hyperlink"/>
            <w:rFonts w:ascii="Arial" w:hAnsi="Arial" w:cs="Arial"/>
          </w:rPr>
          <w:t>working at height</w:t>
        </w:r>
      </w:hyperlink>
    </w:p>
    <w:p w:rsidR="006F61B4" w:rsidRDefault="006F61B4" w14:paraId="26D3D043" w14:textId="26E95336">
      <w:pPr>
        <w:rPr>
          <w:rFonts w:ascii="Arial" w:hAnsi="Arial" w:cs="Arial"/>
        </w:rPr>
      </w:pPr>
    </w:p>
    <w:p w:rsidRPr="00162590" w:rsidR="006F61B4" w:rsidRDefault="006F61B4" w14:paraId="602A1349" w14:textId="77777777">
      <w:pPr>
        <w:rPr>
          <w:rFonts w:ascii="Arial" w:hAnsi="Arial" w:cs="Arial"/>
        </w:rPr>
      </w:pPr>
    </w:p>
    <w:sectPr w:rsidRPr="00162590" w:rsidR="006F61B4" w:rsidSect="000E75A6">
      <w:headerReference w:type="default" r:id="rId14"/>
      <w:footerReference w:type="default" r:id="rId15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773A" w14:textId="77777777" w:rsidR="00887B2C" w:rsidRDefault="00887B2C" w:rsidP="00C127CC">
      <w:pPr>
        <w:spacing w:after="0" w:line="240" w:lineRule="auto"/>
      </w:pPr>
      <w:r>
        <w:separator/>
      </w:r>
    </w:p>
  </w:endnote>
  <w:endnote w:type="continuationSeparator" w:id="0">
    <w:p w14:paraId="010B61E6" w14:textId="77777777" w:rsidR="00887B2C" w:rsidRDefault="00887B2C" w:rsidP="00C1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911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A66ED" w14:textId="6B54DDF5" w:rsidR="00B46C59" w:rsidRDefault="00B46C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AB5A6" w14:textId="231806C8" w:rsidR="000E75A6" w:rsidRDefault="00B46C59">
    <w:pPr>
      <w:pStyle w:val="Footer"/>
    </w:pPr>
    <w:r>
      <w:t xml:space="preserve">Work at Height Guidance </w:t>
    </w:r>
    <w:r w:rsidR="0057024F">
      <w:t>February</w:t>
    </w:r>
    <w:r>
      <w:t xml:space="preserve"> 202</w:t>
    </w:r>
    <w:r w:rsidR="00E71D4A">
      <w:t>2</w:t>
    </w:r>
    <w:r w:rsidR="00287CF0">
      <w:tab/>
    </w:r>
    <w:r w:rsidR="00287CF0">
      <w:tab/>
      <w:t>Version 1</w:t>
    </w:r>
    <w:r w:rsidR="00194E76">
      <w:t xml:space="preserve">    </w:t>
    </w:r>
    <w:r w:rsidR="00287CF0">
      <w:t>25.2.2022</w:t>
    </w:r>
    <w:r w:rsidR="00194E76">
      <w:t xml:space="preserve"> C. Sandiford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D40C" w14:textId="77777777" w:rsidR="00887B2C" w:rsidRDefault="00887B2C" w:rsidP="00C127CC">
      <w:pPr>
        <w:spacing w:after="0" w:line="240" w:lineRule="auto"/>
      </w:pPr>
      <w:r>
        <w:separator/>
      </w:r>
    </w:p>
  </w:footnote>
  <w:footnote w:type="continuationSeparator" w:id="0">
    <w:p w14:paraId="52CFFF12" w14:textId="77777777" w:rsidR="00887B2C" w:rsidRDefault="00887B2C" w:rsidP="00C1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6EAE" w14:textId="17269624" w:rsidR="00C127CC" w:rsidRDefault="000E75A6">
    <w:pPr>
      <w:pStyle w:val="Header"/>
    </w:pPr>
    <w:r>
      <w:rPr>
        <w:noProof/>
      </w:rPr>
      <w:drawing>
        <wp:inline distT="0" distB="0" distL="0" distR="0" wp14:anchorId="7A1BCA64" wp14:editId="01373870">
          <wp:extent cx="1190625" cy="54603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243" cy="566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719C"/>
    <w:multiLevelType w:val="hybridMultilevel"/>
    <w:tmpl w:val="B3F2D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90"/>
    <w:rsid w:val="000665A4"/>
    <w:rsid w:val="000C4470"/>
    <w:rsid w:val="000E75A6"/>
    <w:rsid w:val="000F115D"/>
    <w:rsid w:val="001277CB"/>
    <w:rsid w:val="0014731A"/>
    <w:rsid w:val="00162590"/>
    <w:rsid w:val="00194E76"/>
    <w:rsid w:val="0019782A"/>
    <w:rsid w:val="001A0155"/>
    <w:rsid w:val="001F1124"/>
    <w:rsid w:val="001F7C82"/>
    <w:rsid w:val="00236ED3"/>
    <w:rsid w:val="00287CF0"/>
    <w:rsid w:val="002D2F20"/>
    <w:rsid w:val="00322F38"/>
    <w:rsid w:val="003B67AB"/>
    <w:rsid w:val="003C2CD6"/>
    <w:rsid w:val="004103C4"/>
    <w:rsid w:val="004159AD"/>
    <w:rsid w:val="00453AB1"/>
    <w:rsid w:val="0057024F"/>
    <w:rsid w:val="005B439F"/>
    <w:rsid w:val="00641500"/>
    <w:rsid w:val="006C5BEF"/>
    <w:rsid w:val="006F61B4"/>
    <w:rsid w:val="00724F46"/>
    <w:rsid w:val="00732F6F"/>
    <w:rsid w:val="00747746"/>
    <w:rsid w:val="007735B7"/>
    <w:rsid w:val="007E0505"/>
    <w:rsid w:val="007E4556"/>
    <w:rsid w:val="00824BDE"/>
    <w:rsid w:val="0085747F"/>
    <w:rsid w:val="00887B2C"/>
    <w:rsid w:val="008A6FB8"/>
    <w:rsid w:val="00900B5E"/>
    <w:rsid w:val="009036EE"/>
    <w:rsid w:val="009243DD"/>
    <w:rsid w:val="009B59EC"/>
    <w:rsid w:val="009D111C"/>
    <w:rsid w:val="009F72FC"/>
    <w:rsid w:val="00A06CF8"/>
    <w:rsid w:val="00A17956"/>
    <w:rsid w:val="00A2705B"/>
    <w:rsid w:val="00A70A57"/>
    <w:rsid w:val="00A76544"/>
    <w:rsid w:val="00AD5647"/>
    <w:rsid w:val="00B44067"/>
    <w:rsid w:val="00B46C59"/>
    <w:rsid w:val="00B77A2D"/>
    <w:rsid w:val="00BD6EEF"/>
    <w:rsid w:val="00BE301B"/>
    <w:rsid w:val="00C127CC"/>
    <w:rsid w:val="00C132C7"/>
    <w:rsid w:val="00C263C8"/>
    <w:rsid w:val="00CC3F41"/>
    <w:rsid w:val="00DB11C3"/>
    <w:rsid w:val="00DD6B60"/>
    <w:rsid w:val="00E12CC2"/>
    <w:rsid w:val="00E71D4A"/>
    <w:rsid w:val="00E90331"/>
    <w:rsid w:val="00EA29AA"/>
    <w:rsid w:val="00F14B30"/>
    <w:rsid w:val="00F71510"/>
    <w:rsid w:val="00F8107B"/>
    <w:rsid w:val="00F84551"/>
    <w:rsid w:val="00FA16B6"/>
    <w:rsid w:val="00FA6CD8"/>
    <w:rsid w:val="00FB63A1"/>
    <w:rsid w:val="1CB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1FEA"/>
  <w15:chartTrackingRefBased/>
  <w15:docId w15:val="{F05F83B1-48B3-40AF-B722-9D10366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51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1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27CC"/>
  </w:style>
  <w:style w:type="paragraph" w:styleId="Footer">
    <w:name w:val="footer"/>
    <w:basedOn w:val="Normal"/>
    <w:link w:val="FooterChar"/>
    <w:uiPriority w:val="99"/>
    <w:unhideWhenUsed/>
    <w:rsid w:val="00C1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CC"/>
  </w:style>
  <w:style w:type="character" w:styleId="CommentReference">
    <w:name w:val="annotation reference"/>
    <w:basedOn w:val="DefaultParagraphFont"/>
    <w:uiPriority w:val="99"/>
    <w:semiHidden/>
    <w:unhideWhenUsed/>
    <w:rsid w:val="00A70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construction/faq-height.htm" TargetMode="External"/><Relationship Id="rId13" Type="http://schemas.openxmlformats.org/officeDocument/2006/relationships/hyperlink" Target="https://www.hse.gov.uk/statistics/causinj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gov.uk/work-at-height/faq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gov.uk/work-at-heigh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hponline.co.uk/tag/work-at-height-regulations-20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construction/faq-height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7BED-E16C-43DE-BEC8-BF32F057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at Height guidance February 2022</dc:title>
  <dc:subject>
  </dc:subject>
  <dc:creator>Colin Sandiford</dc:creator>
  <cp:keywords>
  </cp:keywords>
  <dc:description>
  </dc:description>
  <cp:lastModifiedBy>Molly Raymer</cp:lastModifiedBy>
  <cp:revision>5</cp:revision>
  <dcterms:created xsi:type="dcterms:W3CDTF">2022-02-09T11:19:00Z</dcterms:created>
  <dcterms:modified xsi:type="dcterms:W3CDTF">2022-02-28T16:59:27Z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-1036876405</vt:i4>
  </property>
</Properties>
</file>